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ABD2" w14:textId="77777777" w:rsidR="00A65AF9" w:rsidRPr="00A65AF9" w:rsidRDefault="00A65AF9" w:rsidP="00A65AF9">
      <w:pPr>
        <w:tabs>
          <w:tab w:val="left" w:pos="1080"/>
        </w:tabs>
        <w:spacing w:after="0" w:line="240" w:lineRule="auto"/>
        <w:rPr>
          <w:rFonts w:ascii="Arial" w:eastAsia="Calibri" w:hAnsi="Arial" w:cs="Arial"/>
          <w:b/>
          <w:lang w:val="ru-RU" w:eastAsia="ru-RU"/>
        </w:rPr>
      </w:pPr>
    </w:p>
    <w:p w14:paraId="6A72703A" w14:textId="77777777" w:rsidR="00A65AF9" w:rsidRPr="00A65AF9" w:rsidRDefault="00A65AF9" w:rsidP="00A65AF9">
      <w:pPr>
        <w:tabs>
          <w:tab w:val="left" w:pos="1080"/>
        </w:tabs>
        <w:spacing w:after="0" w:line="240" w:lineRule="auto"/>
        <w:rPr>
          <w:rFonts w:ascii="Arial" w:eastAsia="Calibri" w:hAnsi="Arial" w:cs="Arial"/>
          <w:b/>
          <w:lang w:val="ru-RU" w:eastAsia="ru-RU"/>
        </w:rPr>
      </w:pPr>
      <w:r w:rsidRPr="00A65AF9">
        <w:rPr>
          <w:rFonts w:ascii="Arial" w:eastAsia="Calibri" w:hAnsi="Arial" w:cs="Arial"/>
          <w:b/>
          <w:lang w:val="ru-RU" w:eastAsia="ru-RU"/>
        </w:rPr>
        <w:t>Задание № 1 Тесты (20 баллов)</w:t>
      </w:r>
    </w:p>
    <w:p w14:paraId="43485236" w14:textId="77777777" w:rsidR="00A65AF9" w:rsidRPr="00A65AF9" w:rsidRDefault="00A65AF9" w:rsidP="00A65AF9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886C619" w14:textId="3CDDA88A" w:rsidR="00A65AF9" w:rsidRPr="00A65AF9" w:rsidRDefault="00A65AF9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bookmarkStart w:id="0" w:name="_Toc367201343"/>
      <w:bookmarkStart w:id="1" w:name="_Toc371332960"/>
      <w:r>
        <w:rPr>
          <w:rFonts w:ascii="Arial" w:eastAsia="Times New Roman" w:hAnsi="Arial" w:cs="Arial"/>
          <w:b/>
          <w:sz w:val="20"/>
          <w:szCs w:val="20"/>
          <w:lang w:val="ru-RU"/>
        </w:rPr>
        <w:t>Какова цель управленческого учета?</w:t>
      </w:r>
    </w:p>
    <w:p w14:paraId="756A76CF" w14:textId="75979F82" w:rsidR="00A65AF9" w:rsidRPr="00A65AF9" w:rsidRDefault="006956BE" w:rsidP="00A65AF9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п</w:t>
      </w:r>
      <w:r w:rsidR="00A65AF9">
        <w:rPr>
          <w:rFonts w:ascii="Arial" w:eastAsia="Times New Roman" w:hAnsi="Arial" w:cs="Arial"/>
          <w:sz w:val="20"/>
          <w:szCs w:val="20"/>
          <w:lang w:val="ru-RU"/>
        </w:rPr>
        <w:t>роведение анализа безубыточности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 xml:space="preserve">; </w:t>
      </w:r>
    </w:p>
    <w:p w14:paraId="105CD937" w14:textId="2B74EF50" w:rsidR="00A65AF9" w:rsidRPr="00B64BA3" w:rsidRDefault="006956BE" w:rsidP="00A65AF9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val="ru-RU"/>
        </w:rPr>
      </w:pPr>
      <w:r w:rsidRPr="00B64BA3">
        <w:rPr>
          <w:rFonts w:ascii="Arial" w:eastAsia="Times New Roman" w:hAnsi="Arial" w:cs="Arial"/>
          <w:sz w:val="20"/>
          <w:szCs w:val="20"/>
          <w:u w:val="single"/>
          <w:lang w:val="ru-RU"/>
        </w:rPr>
        <w:t>учет и калькулирование себестоимости продукции</w:t>
      </w:r>
      <w:r w:rsidR="00A65AF9" w:rsidRPr="00B64BA3">
        <w:rPr>
          <w:rFonts w:ascii="Arial" w:eastAsia="Times New Roman" w:hAnsi="Arial" w:cs="Arial"/>
          <w:sz w:val="20"/>
          <w:szCs w:val="20"/>
          <w:u w:val="single"/>
          <w:lang w:val="ru-RU"/>
        </w:rPr>
        <w:t>;</w:t>
      </w:r>
    </w:p>
    <w:p w14:paraId="5505C9C1" w14:textId="6764D355" w:rsidR="00A65AF9" w:rsidRPr="00A65AF9" w:rsidRDefault="006956BE" w:rsidP="00A65AF9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составление финансовой отчетности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5A19C27C" w14:textId="132013E9" w:rsidR="00A65AF9" w:rsidRPr="00A65AF9" w:rsidRDefault="006956BE" w:rsidP="00A65AF9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оценка финансового состояния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14:paraId="2946F2EE" w14:textId="77777777" w:rsidR="00A65AF9" w:rsidRPr="00A65AF9" w:rsidRDefault="00A65AF9" w:rsidP="00A65AF9">
      <w:pPr>
        <w:spacing w:after="0" w:line="240" w:lineRule="auto"/>
        <w:jc w:val="both"/>
        <w:rPr>
          <w:rFonts w:ascii="Arial" w:hAnsi="Arial" w:cs="Arial"/>
          <w:snapToGrid w:val="0"/>
          <w:lang w:val="ru-RU"/>
        </w:rPr>
      </w:pPr>
    </w:p>
    <w:p w14:paraId="21E24CCF" w14:textId="4CE910F2" w:rsidR="00A65AF9" w:rsidRPr="00A65AF9" w:rsidRDefault="006956BE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sz w:val="20"/>
          <w:szCs w:val="20"/>
          <w:lang w:val="ru-RU"/>
        </w:rPr>
        <w:t>Как меняются совокупные переменные затраты при увеличении объёма производства?</w:t>
      </w:r>
    </w:p>
    <w:p w14:paraId="01A96B75" w14:textId="7605FAC8" w:rsidR="00A65AF9" w:rsidRPr="00B64BA3" w:rsidRDefault="006956BE" w:rsidP="00A65A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val="ru-RU"/>
        </w:rPr>
      </w:pPr>
      <w:r w:rsidRPr="00B64BA3">
        <w:rPr>
          <w:rFonts w:ascii="Arial" w:eastAsia="Times New Roman" w:hAnsi="Arial" w:cs="Arial"/>
          <w:sz w:val="20"/>
          <w:szCs w:val="20"/>
          <w:u w:val="single"/>
          <w:lang w:val="ru-RU"/>
        </w:rPr>
        <w:t>увеличиваются</w:t>
      </w:r>
      <w:r w:rsidR="00A65AF9" w:rsidRPr="00B64BA3">
        <w:rPr>
          <w:rFonts w:ascii="Arial" w:eastAsia="Times New Roman" w:hAnsi="Arial" w:cs="Arial"/>
          <w:sz w:val="20"/>
          <w:szCs w:val="20"/>
          <w:u w:val="single"/>
          <w:lang w:val="ru-RU"/>
        </w:rPr>
        <w:t>;</w:t>
      </w:r>
    </w:p>
    <w:p w14:paraId="5B8C1B34" w14:textId="76D61394" w:rsidR="00A65AF9" w:rsidRPr="00A65AF9" w:rsidRDefault="006956BE" w:rsidP="00A65A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уменьшаются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28FC8078" w14:textId="33375B44" w:rsidR="00A65AF9" w:rsidRPr="00A65AF9" w:rsidRDefault="006956BE" w:rsidP="00A65A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не изменяются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 xml:space="preserve">; </w:t>
      </w:r>
    </w:p>
    <w:p w14:paraId="79D95415" w14:textId="78A9C730" w:rsidR="00A65AF9" w:rsidRPr="00A65AF9" w:rsidRDefault="006956BE" w:rsidP="00A65A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остаются постоянными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14:paraId="217B9753" w14:textId="77777777" w:rsidR="00A65AF9" w:rsidRPr="00A65AF9" w:rsidRDefault="00A65AF9" w:rsidP="00A65AF9">
      <w:pPr>
        <w:spacing w:after="0" w:line="240" w:lineRule="auto"/>
        <w:rPr>
          <w:rFonts w:ascii="Arial" w:eastAsia="Calibri" w:hAnsi="Arial" w:cs="Arial"/>
          <w:b/>
          <w:snapToGrid w:val="0"/>
          <w:sz w:val="16"/>
          <w:szCs w:val="16"/>
          <w:lang w:val="ru-RU"/>
        </w:rPr>
      </w:pPr>
    </w:p>
    <w:p w14:paraId="1D6921FF" w14:textId="4D3D2E44" w:rsidR="00A65AF9" w:rsidRPr="00A65AF9" w:rsidRDefault="006956BE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eastAsia="Calibri" w:hAnsi="Arial" w:cs="Arial"/>
          <w:b/>
          <w:bCs/>
          <w:sz w:val="20"/>
          <w:szCs w:val="20"/>
          <w:lang w:val="ru-RU" w:eastAsia="ru-RU"/>
        </w:rPr>
        <w:t>Что является основным преимуществом закупки «точно в срок»?</w:t>
      </w:r>
    </w:p>
    <w:p w14:paraId="6549FB1E" w14:textId="243DEDB2" w:rsidR="00A65AF9" w:rsidRPr="00B64BA3" w:rsidRDefault="0098503C" w:rsidP="00A65AF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</w:pPr>
      <w:r w:rsidRPr="00B64BA3"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  <w:t>тесная взаимосвязь с поставщиком</w:t>
      </w:r>
      <w:r w:rsidR="00A65AF9" w:rsidRPr="00B64BA3"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  <w:t>;</w:t>
      </w:r>
    </w:p>
    <w:p w14:paraId="623392AD" w14:textId="66FEEA15" w:rsidR="00A65AF9" w:rsidRPr="00A65AF9" w:rsidRDefault="0098503C" w:rsidP="00A65AF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</w:pPr>
      <w:r>
        <w:rPr>
          <w:rFonts w:ascii="Arial" w:eastAsia="Times New Roman" w:hAnsi="Arial" w:cs="Arial"/>
          <w:bCs/>
          <w:sz w:val="20"/>
          <w:szCs w:val="20"/>
          <w:lang w:val="ru-RU"/>
        </w:rPr>
        <w:t>обеспечивает низкий уровень запасов</w:t>
      </w:r>
      <w:r w:rsidR="00A65AF9" w:rsidRPr="00A65AF9">
        <w:rPr>
          <w:rFonts w:ascii="Arial" w:eastAsia="Times New Roman" w:hAnsi="Arial" w:cs="Arial"/>
          <w:bCs/>
          <w:sz w:val="20"/>
          <w:szCs w:val="20"/>
          <w:lang w:val="ru-RU"/>
        </w:rPr>
        <w:t>;</w:t>
      </w:r>
    </w:p>
    <w:p w14:paraId="6F8EDC73" w14:textId="5C7DB518" w:rsidR="00A65AF9" w:rsidRPr="00A65AF9" w:rsidRDefault="0098503C" w:rsidP="00A65AF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bCs/>
          <w:sz w:val="20"/>
          <w:szCs w:val="20"/>
          <w:lang w:val="ru-RU"/>
        </w:rPr>
      </w:pPr>
      <w:r>
        <w:rPr>
          <w:rFonts w:ascii="Arial" w:eastAsia="Times New Roman" w:hAnsi="Arial" w:cs="Arial"/>
          <w:bCs/>
          <w:sz w:val="20"/>
          <w:szCs w:val="20"/>
          <w:lang w:val="ru-RU"/>
        </w:rPr>
        <w:t>цена не имеет значения</w:t>
      </w:r>
      <w:r w:rsidR="00A65AF9" w:rsidRPr="00A65AF9">
        <w:rPr>
          <w:rFonts w:ascii="Arial" w:eastAsia="Times New Roman" w:hAnsi="Arial" w:cs="Arial"/>
          <w:bCs/>
          <w:sz w:val="20"/>
          <w:szCs w:val="20"/>
          <w:lang w:val="ru-RU"/>
        </w:rPr>
        <w:t>;</w:t>
      </w:r>
    </w:p>
    <w:p w14:paraId="56AC0D4E" w14:textId="1B5A2F87" w:rsidR="00A65AF9" w:rsidRPr="00A65AF9" w:rsidRDefault="0098503C" w:rsidP="00A65AF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bCs/>
          <w:sz w:val="20"/>
          <w:szCs w:val="20"/>
          <w:lang w:val="ru-RU"/>
        </w:rPr>
      </w:pPr>
      <w:r>
        <w:rPr>
          <w:rFonts w:ascii="Arial" w:eastAsia="Times New Roman" w:hAnsi="Arial" w:cs="Arial"/>
          <w:bCs/>
          <w:sz w:val="20"/>
          <w:szCs w:val="20"/>
          <w:lang w:val="ru-RU"/>
        </w:rPr>
        <w:t>экономия на инвестициях</w:t>
      </w:r>
      <w:r w:rsidR="00A65AF9" w:rsidRPr="00A65AF9">
        <w:rPr>
          <w:rFonts w:ascii="Arial" w:eastAsia="Times New Roman" w:hAnsi="Arial" w:cs="Arial"/>
          <w:bCs/>
          <w:sz w:val="20"/>
          <w:szCs w:val="20"/>
          <w:lang w:val="ru-RU"/>
        </w:rPr>
        <w:t>.</w:t>
      </w:r>
    </w:p>
    <w:p w14:paraId="218747F9" w14:textId="77777777" w:rsidR="00A65AF9" w:rsidRPr="00A65AF9" w:rsidRDefault="00A65AF9" w:rsidP="00A65AF9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14:paraId="5DE0DEBE" w14:textId="73278916" w:rsidR="00A65AF9" w:rsidRPr="00A65AF9" w:rsidRDefault="0098503C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sz w:val="20"/>
          <w:szCs w:val="20"/>
          <w:lang w:val="ru-RU"/>
        </w:rPr>
        <w:t>В каком документе представлена структура и распределение рабочего времени работника</w:t>
      </w:r>
      <w:r w:rsidR="00A65AF9" w:rsidRPr="00A65AF9">
        <w:rPr>
          <w:rFonts w:ascii="Arial" w:eastAsia="Times New Roman" w:hAnsi="Arial" w:cs="Arial"/>
          <w:b/>
          <w:sz w:val="20"/>
          <w:szCs w:val="20"/>
          <w:lang w:val="ru-RU"/>
        </w:rPr>
        <w:t>:</w:t>
      </w:r>
    </w:p>
    <w:p w14:paraId="16CDFD36" w14:textId="795F305B" w:rsidR="00A65AF9" w:rsidRPr="00A65AF9" w:rsidRDefault="0098503C" w:rsidP="00A65A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карточка заказа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7777C074" w14:textId="1EE00324" w:rsidR="00A65AF9" w:rsidRPr="00B64BA3" w:rsidRDefault="0098503C" w:rsidP="00A65A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val="ru-RU"/>
        </w:rPr>
      </w:pPr>
      <w:proofErr w:type="spellStart"/>
      <w:r w:rsidRPr="00B64BA3">
        <w:rPr>
          <w:rFonts w:ascii="Arial" w:eastAsia="Times New Roman" w:hAnsi="Arial" w:cs="Arial"/>
          <w:sz w:val="20"/>
          <w:szCs w:val="20"/>
          <w:u w:val="single"/>
          <w:lang w:val="ru-RU"/>
        </w:rPr>
        <w:t>хронокарта</w:t>
      </w:r>
      <w:proofErr w:type="spellEnd"/>
      <w:r w:rsidR="00A65AF9" w:rsidRPr="00B64BA3">
        <w:rPr>
          <w:rFonts w:ascii="Arial" w:eastAsia="Times New Roman" w:hAnsi="Arial" w:cs="Arial"/>
          <w:sz w:val="20"/>
          <w:szCs w:val="20"/>
          <w:u w:val="single"/>
          <w:lang w:val="ru-RU"/>
        </w:rPr>
        <w:t>;</w:t>
      </w:r>
    </w:p>
    <w:p w14:paraId="481F190D" w14:textId="74239064" w:rsidR="00A65AF9" w:rsidRPr="00A65AF9" w:rsidRDefault="0098503C" w:rsidP="00A65A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табель рабочего времени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6C10EBC0" w14:textId="729AFD01" w:rsidR="00A65AF9" w:rsidRPr="00A65AF9" w:rsidRDefault="0098503C" w:rsidP="00A65A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ведомость оплаты труда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14:paraId="60311165" w14:textId="77777777" w:rsidR="00A65AF9" w:rsidRPr="00A65AF9" w:rsidRDefault="00A65AF9" w:rsidP="00A65AF9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14:paraId="55753837" w14:textId="7D2A2448" w:rsidR="00A65AF9" w:rsidRPr="00A65AF9" w:rsidRDefault="0098503C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Определите величину постоянных накладных расходов, если время работы оборудования – 2000 часов, общие накладные расходы – 160 000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val="ru-RU"/>
        </w:rPr>
        <w:t>у.е.</w:t>
      </w:r>
      <w:proofErr w:type="gramEnd"/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, ставка </w:t>
      </w:r>
      <w:r w:rsidR="00104109">
        <w:rPr>
          <w:rFonts w:ascii="Arial" w:eastAsia="Times New Roman" w:hAnsi="Arial" w:cs="Arial"/>
          <w:b/>
          <w:sz w:val="20"/>
          <w:szCs w:val="20"/>
          <w:lang w:val="ru-RU"/>
        </w:rPr>
        <w:t>переменных накладных расходов на 1 ч. работы – 4 у.е.</w:t>
      </w:r>
      <w:r w:rsidR="00A65AF9" w:rsidRPr="00A65AF9">
        <w:rPr>
          <w:rFonts w:ascii="Arial" w:eastAsia="Times New Roman" w:hAnsi="Arial" w:cs="Arial"/>
          <w:b/>
          <w:sz w:val="20"/>
          <w:szCs w:val="20"/>
          <w:lang w:val="ru-RU"/>
        </w:rPr>
        <w:t>:</w:t>
      </w:r>
    </w:p>
    <w:p w14:paraId="0CFA7EBC" w14:textId="0CF88CB6" w:rsidR="00A65AF9" w:rsidRPr="00A65AF9" w:rsidRDefault="00104109" w:rsidP="00A65A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240 000 у.е.</w:t>
      </w:r>
      <w:r w:rsidR="00A65AF9" w:rsidRPr="00A65AF9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14:paraId="00DCA33B" w14:textId="6461EE79" w:rsidR="00A65AF9" w:rsidRPr="00A65AF9" w:rsidRDefault="00104109" w:rsidP="00A65A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42 000 </w:t>
      </w:r>
      <w:proofErr w:type="gramStart"/>
      <w:r>
        <w:rPr>
          <w:rFonts w:ascii="Arial" w:eastAsia="Times New Roman" w:hAnsi="Arial" w:cs="Arial"/>
          <w:sz w:val="20"/>
          <w:szCs w:val="20"/>
          <w:lang w:val="ru-RU"/>
        </w:rPr>
        <w:t>у.е.</w:t>
      </w:r>
      <w:proofErr w:type="gramEnd"/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2B6EB300" w14:textId="5A622543" w:rsidR="00A65AF9" w:rsidRPr="00A65AF9" w:rsidRDefault="00104109" w:rsidP="00A65A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220 000 </w:t>
      </w:r>
      <w:proofErr w:type="gramStart"/>
      <w:r>
        <w:rPr>
          <w:rFonts w:ascii="Arial" w:eastAsia="Times New Roman" w:hAnsi="Arial" w:cs="Arial"/>
          <w:sz w:val="20"/>
          <w:szCs w:val="20"/>
          <w:lang w:val="ru-RU"/>
        </w:rPr>
        <w:t>у.е.</w:t>
      </w:r>
      <w:proofErr w:type="gramEnd"/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50D5D30D" w14:textId="4C1C52E8" w:rsidR="00A65AF9" w:rsidRPr="00B64BA3" w:rsidRDefault="00104109" w:rsidP="00A65A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val="ru-RU"/>
        </w:rPr>
      </w:pPr>
      <w:r w:rsidRPr="00B64BA3">
        <w:rPr>
          <w:rFonts w:ascii="Arial" w:eastAsia="Times New Roman" w:hAnsi="Arial" w:cs="Arial"/>
          <w:sz w:val="20"/>
          <w:szCs w:val="20"/>
          <w:u w:val="single"/>
          <w:lang w:val="ru-RU"/>
        </w:rPr>
        <w:t xml:space="preserve">80 000 </w:t>
      </w:r>
      <w:proofErr w:type="gramStart"/>
      <w:r w:rsidRPr="00B64BA3">
        <w:rPr>
          <w:rFonts w:ascii="Arial" w:eastAsia="Times New Roman" w:hAnsi="Arial" w:cs="Arial"/>
          <w:sz w:val="20"/>
          <w:szCs w:val="20"/>
          <w:u w:val="single"/>
          <w:lang w:val="ru-RU"/>
        </w:rPr>
        <w:t>у.е.</w:t>
      </w:r>
      <w:r w:rsidR="00A65AF9" w:rsidRPr="00B64BA3">
        <w:rPr>
          <w:rFonts w:ascii="Arial" w:eastAsia="Times New Roman" w:hAnsi="Arial" w:cs="Arial"/>
          <w:sz w:val="20"/>
          <w:szCs w:val="20"/>
          <w:u w:val="single"/>
          <w:lang w:val="ru-RU"/>
        </w:rPr>
        <w:t>.</w:t>
      </w:r>
      <w:proofErr w:type="gramEnd"/>
    </w:p>
    <w:p w14:paraId="360E8D13" w14:textId="77777777" w:rsidR="00A65AF9" w:rsidRPr="00A65AF9" w:rsidRDefault="00A65AF9" w:rsidP="00A65AF9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6746F0E9" w14:textId="0D0995CC" w:rsidR="00A65AF9" w:rsidRPr="00A65AF9" w:rsidRDefault="00104109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sz w:val="20"/>
          <w:szCs w:val="20"/>
          <w:lang w:val="ru-RU"/>
        </w:rPr>
        <w:t>Как называются расходы на производство продукции, кроме прямых материальных и трудовых?</w:t>
      </w:r>
      <w:r w:rsidR="00A65AF9" w:rsidRPr="00A65AF9"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</w:p>
    <w:p w14:paraId="279500C6" w14:textId="285FC76D" w:rsidR="00A65AF9" w:rsidRPr="00A65AF9" w:rsidRDefault="00104109" w:rsidP="00A65AF9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непроизводственные расходы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1A4B7583" w14:textId="525476FC" w:rsidR="00A65AF9" w:rsidRPr="00B64BA3" w:rsidRDefault="00104109" w:rsidP="00A65AF9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val="ru-RU"/>
        </w:rPr>
      </w:pPr>
      <w:r w:rsidRPr="00B64BA3">
        <w:rPr>
          <w:rFonts w:ascii="Arial" w:eastAsia="Times New Roman" w:hAnsi="Arial" w:cs="Arial"/>
          <w:sz w:val="20"/>
          <w:szCs w:val="20"/>
          <w:u w:val="single"/>
          <w:lang w:val="ru-RU"/>
        </w:rPr>
        <w:t>накладные производственные расходы</w:t>
      </w:r>
      <w:r w:rsidR="00A65AF9" w:rsidRPr="00B64BA3">
        <w:rPr>
          <w:rFonts w:ascii="Arial" w:eastAsia="Times New Roman" w:hAnsi="Arial" w:cs="Arial"/>
          <w:sz w:val="20"/>
          <w:szCs w:val="20"/>
          <w:u w:val="single"/>
          <w:lang w:val="ru-RU"/>
        </w:rPr>
        <w:t xml:space="preserve">; </w:t>
      </w:r>
    </w:p>
    <w:p w14:paraId="5BE7E44D" w14:textId="3642869F" w:rsidR="00A65AF9" w:rsidRPr="00A65AF9" w:rsidRDefault="00104109" w:rsidP="00A65AF9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непроизводственные накладные расходы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6A2E4346" w14:textId="2B389430" w:rsidR="00A65AF9" w:rsidRPr="00A65AF9" w:rsidRDefault="00104109" w:rsidP="00A65AF9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непредвиденные расходы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14:paraId="0BD7C473" w14:textId="77777777" w:rsidR="00A65AF9" w:rsidRPr="00A65AF9" w:rsidRDefault="00A65AF9" w:rsidP="00A65A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6F983875" w14:textId="17076C82" w:rsidR="00A65AF9" w:rsidRPr="00A65AF9" w:rsidRDefault="00104109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>
        <w:rPr>
          <w:rFonts w:ascii="Arial" w:eastAsia="Calibri" w:hAnsi="Arial" w:cs="Arial"/>
          <w:b/>
          <w:sz w:val="20"/>
          <w:szCs w:val="20"/>
          <w:lang w:val="ru-RU" w:eastAsia="ru-RU"/>
        </w:rPr>
        <w:t xml:space="preserve">Что необходимо выбрать в качестве базы распределения </w:t>
      </w:r>
      <w:r w:rsidR="0020332F">
        <w:rPr>
          <w:rFonts w:ascii="Arial" w:eastAsia="Calibri" w:hAnsi="Arial" w:cs="Arial"/>
          <w:b/>
          <w:sz w:val="20"/>
          <w:szCs w:val="20"/>
          <w:lang w:val="ru-RU" w:eastAsia="ru-RU"/>
        </w:rPr>
        <w:t>косвенных расходов между отдельными видами продукции (работ, услуг) в материалоемких производствах?</w:t>
      </w:r>
    </w:p>
    <w:p w14:paraId="3DBAC1B0" w14:textId="1E57C7AF" w:rsidR="00A65AF9" w:rsidRPr="00A65AF9" w:rsidRDefault="0020332F" w:rsidP="00A65AF9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количество изготовленных изделий каждого вида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40A5470B" w14:textId="58024E8C" w:rsidR="00A65AF9" w:rsidRPr="00B64BA3" w:rsidRDefault="0020332F" w:rsidP="00A65AF9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val="ru-RU"/>
        </w:rPr>
      </w:pPr>
      <w:r w:rsidRPr="00B64BA3">
        <w:rPr>
          <w:rFonts w:ascii="Arial" w:eastAsia="Times New Roman" w:hAnsi="Arial" w:cs="Arial"/>
          <w:sz w:val="20"/>
          <w:szCs w:val="20"/>
          <w:u w:val="single"/>
          <w:lang w:val="ru-RU"/>
        </w:rPr>
        <w:t>стоимость материальных ресурсов, необходимых для изготовления каждого вида изделия</w:t>
      </w:r>
      <w:r w:rsidR="00A65AF9" w:rsidRPr="00B64BA3">
        <w:rPr>
          <w:rFonts w:ascii="Arial" w:eastAsia="Times New Roman" w:hAnsi="Arial" w:cs="Arial"/>
          <w:sz w:val="20"/>
          <w:szCs w:val="20"/>
          <w:u w:val="single"/>
          <w:lang w:val="ru-RU"/>
        </w:rPr>
        <w:t>;</w:t>
      </w:r>
    </w:p>
    <w:p w14:paraId="1FA33D20" w14:textId="37D43BD4" w:rsidR="00A65AF9" w:rsidRPr="00A65AF9" w:rsidRDefault="0020332F" w:rsidP="00A65AF9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количество машино-часов, отработанных оборудованием в связи с производством изделия каждого вида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546CBD14" w14:textId="51D23AE4" w:rsidR="00A65AF9" w:rsidRPr="00A65AF9" w:rsidRDefault="0020332F" w:rsidP="00A65AF9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количество человеко-часов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14:paraId="6A9E9AE7" w14:textId="77777777" w:rsidR="00A65AF9" w:rsidRPr="00A65AF9" w:rsidRDefault="00A65AF9" w:rsidP="00A65AF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61A98CAC" w14:textId="3CF82993" w:rsidR="00A65AF9" w:rsidRPr="00A65AF9" w:rsidRDefault="0020332F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>
        <w:rPr>
          <w:rFonts w:ascii="Arial" w:eastAsia="Calibri" w:hAnsi="Arial" w:cs="Arial"/>
          <w:b/>
          <w:sz w:val="20"/>
          <w:szCs w:val="20"/>
          <w:lang w:val="ru-RU" w:eastAsia="ru-RU"/>
        </w:rPr>
        <w:t xml:space="preserve">На выходе процесса получаются два совместно производимых продукта: А и В, а также один побочный продукт. </w:t>
      </w:r>
      <w:r w:rsidR="007F1EA2">
        <w:rPr>
          <w:rFonts w:ascii="Arial" w:eastAsia="Calibri" w:hAnsi="Arial" w:cs="Arial"/>
          <w:b/>
          <w:sz w:val="20"/>
          <w:szCs w:val="20"/>
          <w:lang w:val="ru-RU" w:eastAsia="ru-RU"/>
        </w:rPr>
        <w:t>Продукт В можно отправить на дальнейшую переработку и за счет этого повысить стоимость его реализации. Чтобы менеджеры могли принять обоснованное решение по поводу целесообразности этой дополнительной переработки, укажите, какое одно из следующих положений является релевантным</w:t>
      </w:r>
      <w:r w:rsidR="00A65AF9" w:rsidRPr="00A65AF9">
        <w:rPr>
          <w:rFonts w:ascii="Arial" w:eastAsia="Calibri" w:hAnsi="Arial" w:cs="Arial"/>
          <w:b/>
          <w:sz w:val="20"/>
          <w:szCs w:val="20"/>
          <w:lang w:val="ru-RU" w:eastAsia="ru-RU"/>
        </w:rPr>
        <w:t>:</w:t>
      </w:r>
    </w:p>
    <w:p w14:paraId="40868CE2" w14:textId="42C4F6AD" w:rsidR="00A65AF9" w:rsidRPr="00A65AF9" w:rsidRDefault="007F1EA2" w:rsidP="00A65AF9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>
        <w:rPr>
          <w:rFonts w:ascii="Arial" w:eastAsia="Times New Roman" w:hAnsi="Arial" w:cs="Arial"/>
          <w:bCs/>
          <w:sz w:val="20"/>
          <w:szCs w:val="20"/>
          <w:lang w:val="ru-RU"/>
        </w:rPr>
        <w:t>доля общих затрат на переработку, начисляемая на продукт В</w:t>
      </w:r>
      <w:r w:rsidR="00A65AF9" w:rsidRPr="00A65AF9">
        <w:rPr>
          <w:rFonts w:ascii="Arial" w:eastAsia="Times New Roman" w:hAnsi="Arial" w:cs="Arial"/>
          <w:bCs/>
          <w:sz w:val="20"/>
          <w:szCs w:val="20"/>
          <w:lang w:val="ru-RU"/>
        </w:rPr>
        <w:t>;</w:t>
      </w:r>
    </w:p>
    <w:p w14:paraId="04D7913F" w14:textId="32033639" w:rsidR="00A65AF9" w:rsidRPr="00A65AF9" w:rsidRDefault="007F1EA2" w:rsidP="00A65AF9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>
        <w:rPr>
          <w:rFonts w:ascii="Arial" w:eastAsia="Times New Roman" w:hAnsi="Arial" w:cs="Arial"/>
          <w:bCs/>
          <w:sz w:val="20"/>
          <w:szCs w:val="20"/>
          <w:lang w:val="ru-RU"/>
        </w:rPr>
        <w:t>стоимость реализации продукта А и побочного продукта</w:t>
      </w:r>
      <w:r w:rsidR="00A65AF9" w:rsidRPr="00A65AF9">
        <w:rPr>
          <w:rFonts w:ascii="Arial" w:eastAsia="Times New Roman" w:hAnsi="Arial" w:cs="Arial"/>
          <w:bCs/>
          <w:sz w:val="20"/>
          <w:szCs w:val="20"/>
          <w:lang w:val="ru-RU"/>
        </w:rPr>
        <w:t>;</w:t>
      </w:r>
    </w:p>
    <w:p w14:paraId="5CEBDAE0" w14:textId="18A9C97F" w:rsidR="00A65AF9" w:rsidRPr="00A65AF9" w:rsidRDefault="007F1EA2" w:rsidP="00A65AF9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  <w:r>
        <w:rPr>
          <w:rFonts w:ascii="Arial" w:eastAsia="Times New Roman" w:hAnsi="Arial" w:cs="Arial"/>
          <w:bCs/>
          <w:sz w:val="20"/>
          <w:szCs w:val="20"/>
          <w:lang w:val="ru-RU"/>
        </w:rPr>
        <w:t>количество всех трех продуктов в точке разделения</w:t>
      </w:r>
      <w:r w:rsidR="00A65AF9" w:rsidRPr="00A65AF9">
        <w:rPr>
          <w:rFonts w:ascii="Arial" w:eastAsia="Times New Roman" w:hAnsi="Arial" w:cs="Arial"/>
          <w:bCs/>
          <w:sz w:val="20"/>
          <w:szCs w:val="20"/>
          <w:lang w:val="ru-RU"/>
        </w:rPr>
        <w:t>;</w:t>
      </w:r>
    </w:p>
    <w:p w14:paraId="5F38BE08" w14:textId="453667EC" w:rsidR="00A65AF9" w:rsidRPr="00B64BA3" w:rsidRDefault="007F1EA2" w:rsidP="00A65AF9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</w:pPr>
      <w:r w:rsidRPr="00B64BA3"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  <w:t>расходы на дополнительную переработку продукта В и в результате этого прирост выручки от реализации</w:t>
      </w:r>
      <w:r w:rsidR="00A65AF9" w:rsidRPr="00B64BA3"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  <w:t xml:space="preserve">. </w:t>
      </w:r>
    </w:p>
    <w:p w14:paraId="1EDF2003" w14:textId="77777777" w:rsidR="00A65AF9" w:rsidRPr="00A65AF9" w:rsidRDefault="00A65AF9" w:rsidP="00A65AF9">
      <w:pPr>
        <w:tabs>
          <w:tab w:val="num" w:pos="780"/>
          <w:tab w:val="num" w:pos="1440"/>
        </w:tabs>
        <w:spacing w:after="0" w:line="240" w:lineRule="auto"/>
        <w:rPr>
          <w:rFonts w:ascii="Arial" w:hAnsi="Arial" w:cs="Arial"/>
          <w:lang w:val="ru-RU"/>
        </w:rPr>
      </w:pPr>
    </w:p>
    <w:p w14:paraId="70DBC42A" w14:textId="7B363526" w:rsidR="00A65AF9" w:rsidRPr="00A65AF9" w:rsidRDefault="002C4AB4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>
        <w:rPr>
          <w:rFonts w:ascii="Arial" w:eastAsia="Calibri" w:hAnsi="Arial" w:cs="Arial"/>
          <w:b/>
          <w:sz w:val="20"/>
          <w:szCs w:val="20"/>
          <w:lang w:val="ru-RU" w:eastAsia="ru-RU"/>
        </w:rPr>
        <w:t>Где применяется попроцессный метод учета затрат?</w:t>
      </w:r>
    </w:p>
    <w:p w14:paraId="0F291129" w14:textId="3D33D193" w:rsidR="007F1EA2" w:rsidRDefault="002C4AB4" w:rsidP="00A65A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предприятия с единичным типом организации производства, например, в отраслях тяжелого машиностроения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665E455E" w14:textId="60102A1E" w:rsidR="00A65AF9" w:rsidRPr="00B64BA3" w:rsidRDefault="002C4AB4" w:rsidP="00A65A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val="ru-RU"/>
        </w:rPr>
      </w:pPr>
      <w:r w:rsidRPr="00B64BA3">
        <w:rPr>
          <w:rFonts w:ascii="Arial" w:eastAsia="Times New Roman" w:hAnsi="Arial" w:cs="Arial"/>
          <w:sz w:val="20"/>
          <w:szCs w:val="20"/>
          <w:u w:val="single"/>
          <w:lang w:val="ru-RU"/>
        </w:rPr>
        <w:t>отрасли с массовым характером производства, например, в добывающих отраслях промышленности</w:t>
      </w:r>
      <w:r w:rsidR="00A65AF9" w:rsidRPr="00B64BA3">
        <w:rPr>
          <w:rFonts w:ascii="Arial" w:eastAsia="Times New Roman" w:hAnsi="Arial" w:cs="Arial"/>
          <w:sz w:val="20"/>
          <w:szCs w:val="20"/>
          <w:u w:val="single"/>
          <w:lang w:val="ru-RU"/>
        </w:rPr>
        <w:t>;</w:t>
      </w:r>
    </w:p>
    <w:p w14:paraId="49981DAF" w14:textId="5857067C" w:rsidR="00A65AF9" w:rsidRPr="00A65AF9" w:rsidRDefault="002C4AB4" w:rsidP="00A65A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отрасли с серийным и поточным производством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6BB7AA0C" w14:textId="001AFAEA" w:rsidR="00A65AF9" w:rsidRDefault="002C4AB4" w:rsidP="00A65A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сферы производства уникальных товаров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14:paraId="26188956" w14:textId="16596B6B" w:rsidR="002C4AB4" w:rsidRDefault="002C4AB4" w:rsidP="002C4AB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14:paraId="7F7AB6CE" w14:textId="77777777" w:rsidR="002C4AB4" w:rsidRPr="00A65AF9" w:rsidRDefault="002C4AB4" w:rsidP="002C4AB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14:paraId="000388A6" w14:textId="77777777" w:rsidR="00A65AF9" w:rsidRPr="00A65AF9" w:rsidRDefault="00A65AF9" w:rsidP="00A65AF9">
      <w:pPr>
        <w:tabs>
          <w:tab w:val="num" w:pos="780"/>
          <w:tab w:val="num" w:pos="1440"/>
        </w:tabs>
        <w:spacing w:after="0" w:line="240" w:lineRule="auto"/>
        <w:rPr>
          <w:rFonts w:ascii="Arial" w:hAnsi="Arial" w:cs="Arial"/>
          <w:lang w:val="ru-RU"/>
        </w:rPr>
      </w:pPr>
    </w:p>
    <w:p w14:paraId="229DE634" w14:textId="26B5FB27" w:rsidR="00A65AF9" w:rsidRPr="00A65AF9" w:rsidRDefault="00057AFF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>
        <w:rPr>
          <w:rFonts w:ascii="Arial" w:eastAsia="Calibri" w:hAnsi="Arial" w:cs="Arial"/>
          <w:b/>
          <w:sz w:val="20"/>
          <w:szCs w:val="20"/>
          <w:lang w:val="ru-RU" w:eastAsia="ru-RU"/>
        </w:rPr>
        <w:lastRenderedPageBreak/>
        <w:t>Какой частный бюджет является отправной точкой в процессе разработки генерального бюджета?</w:t>
      </w:r>
    </w:p>
    <w:p w14:paraId="1E951E94" w14:textId="369098FE" w:rsidR="00A65AF9" w:rsidRPr="00A65AF9" w:rsidRDefault="00057AFF" w:rsidP="00A65AF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бюджет коммерческих расходов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59C2D238" w14:textId="06CA3B67" w:rsidR="00A65AF9" w:rsidRPr="00054215" w:rsidRDefault="00057AFF" w:rsidP="00A65AF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u w:val="single"/>
          <w:lang w:val="ru-RU"/>
        </w:rPr>
      </w:pPr>
      <w:r w:rsidRPr="00054215">
        <w:rPr>
          <w:rFonts w:ascii="Arial" w:eastAsia="Times New Roman" w:hAnsi="Arial" w:cs="Arial"/>
          <w:sz w:val="20"/>
          <w:szCs w:val="20"/>
          <w:u w:val="single"/>
          <w:lang w:val="ru-RU"/>
        </w:rPr>
        <w:t>бюджет продаж</w:t>
      </w:r>
      <w:r w:rsidR="00A65AF9" w:rsidRPr="00054215">
        <w:rPr>
          <w:rFonts w:ascii="Arial" w:eastAsia="Times New Roman" w:hAnsi="Arial" w:cs="Arial"/>
          <w:sz w:val="20"/>
          <w:szCs w:val="20"/>
          <w:u w:val="single"/>
          <w:lang w:val="ru-RU"/>
        </w:rPr>
        <w:t>;</w:t>
      </w:r>
    </w:p>
    <w:p w14:paraId="22078440" w14:textId="71C95B0C" w:rsidR="00A65AF9" w:rsidRPr="00A65AF9" w:rsidRDefault="00057AFF" w:rsidP="00A65AF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бюджет производства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15695B93" w14:textId="23FC4028" w:rsidR="00A65AF9" w:rsidRPr="00A65AF9" w:rsidRDefault="00057AFF" w:rsidP="00A65AF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бюджет себестоимости реализованной продукции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05EAE575" w14:textId="77777777" w:rsidR="00A65AF9" w:rsidRPr="00A65AF9" w:rsidRDefault="00A65AF9" w:rsidP="00A65AF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1F715ED2" w14:textId="07EC9799" w:rsidR="00A65AF9" w:rsidRPr="00A65AF9" w:rsidRDefault="00057AFF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 w:rsidRPr="00075E3D">
        <w:rPr>
          <w:rFonts w:ascii="Arial" w:eastAsia="Calibri" w:hAnsi="Arial" w:cs="Arial"/>
          <w:b/>
          <w:sz w:val="20"/>
          <w:szCs w:val="20"/>
          <w:lang w:val="ru-RU" w:eastAsia="ru-RU"/>
        </w:rPr>
        <w:t xml:space="preserve">Выручка от реализации услуг предприятия составила: в июле – 130 000 </w:t>
      </w:r>
      <w:proofErr w:type="gramStart"/>
      <w:r w:rsidRPr="00075E3D">
        <w:rPr>
          <w:rFonts w:ascii="Arial" w:eastAsia="Calibri" w:hAnsi="Arial" w:cs="Arial"/>
          <w:b/>
          <w:sz w:val="20"/>
          <w:szCs w:val="20"/>
          <w:lang w:val="ru-RU" w:eastAsia="ru-RU"/>
        </w:rPr>
        <w:t>у.е.</w:t>
      </w:r>
      <w:proofErr w:type="gramEnd"/>
      <w:r w:rsidRPr="00075E3D">
        <w:rPr>
          <w:rFonts w:ascii="Arial" w:eastAsia="Calibri" w:hAnsi="Arial" w:cs="Arial"/>
          <w:b/>
          <w:sz w:val="20"/>
          <w:szCs w:val="20"/>
          <w:lang w:val="ru-RU" w:eastAsia="ru-RU"/>
        </w:rPr>
        <w:t xml:space="preserve">, августе – 150 000 у.е., в сентябре – 140 000 у.е. </w:t>
      </w:r>
      <w:r w:rsidR="00C06A3E" w:rsidRPr="00075E3D">
        <w:rPr>
          <w:rFonts w:ascii="Arial" w:eastAsia="Calibri" w:hAnsi="Arial" w:cs="Arial"/>
          <w:b/>
          <w:sz w:val="20"/>
          <w:szCs w:val="20"/>
          <w:lang w:val="ru-RU" w:eastAsia="ru-RU"/>
        </w:rPr>
        <w:t>И</w:t>
      </w:r>
      <w:r w:rsidRPr="00075E3D">
        <w:rPr>
          <w:rFonts w:ascii="Arial" w:eastAsia="Calibri" w:hAnsi="Arial" w:cs="Arial"/>
          <w:b/>
          <w:sz w:val="20"/>
          <w:szCs w:val="20"/>
          <w:lang w:val="ru-RU" w:eastAsia="ru-RU"/>
        </w:rPr>
        <w:t xml:space="preserve">з опыта </w:t>
      </w:r>
      <w:r w:rsidR="00C06A3E" w:rsidRPr="00075E3D">
        <w:rPr>
          <w:rFonts w:ascii="Arial" w:eastAsia="Calibri" w:hAnsi="Arial" w:cs="Arial"/>
          <w:b/>
          <w:sz w:val="20"/>
          <w:szCs w:val="20"/>
          <w:lang w:val="ru-RU" w:eastAsia="ru-RU"/>
        </w:rPr>
        <w:t>поступления денег известно, что 70% дебиторской задолженности гасится на следующий месяц после оказания услуг, 25% - через два месяца, а 5% не гасятся вовсе. В сентябре на расчетный счет предприятия поступят</w:t>
      </w:r>
      <w:r w:rsidR="00A65AF9" w:rsidRPr="00A65AF9">
        <w:rPr>
          <w:rFonts w:ascii="Arial" w:eastAsia="Calibri" w:hAnsi="Arial" w:cs="Arial"/>
          <w:b/>
          <w:sz w:val="20"/>
          <w:szCs w:val="20"/>
          <w:lang w:val="ru-RU" w:eastAsia="ru-RU"/>
        </w:rPr>
        <w:t>:</w:t>
      </w:r>
    </w:p>
    <w:p w14:paraId="5B4F634C" w14:textId="695436CB" w:rsidR="00A65AF9" w:rsidRPr="00054215" w:rsidRDefault="00C06A3E" w:rsidP="00A65AF9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ru-RU"/>
        </w:rPr>
      </w:pPr>
      <w:r w:rsidRPr="00054215">
        <w:rPr>
          <w:rFonts w:ascii="Arial" w:eastAsia="Times New Roman" w:hAnsi="Arial" w:cs="Arial"/>
          <w:sz w:val="20"/>
          <w:szCs w:val="20"/>
          <w:u w:val="single"/>
          <w:lang w:val="ru-RU"/>
        </w:rPr>
        <w:t>137 500 у.е.</w:t>
      </w:r>
      <w:r w:rsidR="00A65AF9" w:rsidRPr="00054215">
        <w:rPr>
          <w:rFonts w:ascii="Arial" w:eastAsia="Times New Roman" w:hAnsi="Arial" w:cs="Arial"/>
          <w:sz w:val="20"/>
          <w:szCs w:val="20"/>
          <w:u w:val="single"/>
          <w:lang w:val="ru-RU"/>
        </w:rPr>
        <w:t>;</w:t>
      </w:r>
    </w:p>
    <w:p w14:paraId="0FA13F9E" w14:textId="06CF543C" w:rsidR="00A65AF9" w:rsidRPr="00A65AF9" w:rsidRDefault="00C06A3E" w:rsidP="00A65AF9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075E3D">
        <w:rPr>
          <w:rFonts w:ascii="Arial" w:eastAsia="Times New Roman" w:hAnsi="Arial" w:cs="Arial"/>
          <w:sz w:val="20"/>
          <w:szCs w:val="20"/>
          <w:lang w:val="ru-RU"/>
        </w:rPr>
        <w:t xml:space="preserve">120 000 </w:t>
      </w:r>
      <w:proofErr w:type="gramStart"/>
      <w:r w:rsidRPr="00075E3D">
        <w:rPr>
          <w:rFonts w:ascii="Arial" w:eastAsia="Times New Roman" w:hAnsi="Arial" w:cs="Arial"/>
          <w:sz w:val="20"/>
          <w:szCs w:val="20"/>
          <w:lang w:val="ru-RU"/>
        </w:rPr>
        <w:t>у.е.</w:t>
      </w:r>
      <w:proofErr w:type="gramEnd"/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38123E2E" w14:textId="3F12C64C" w:rsidR="00A65AF9" w:rsidRPr="00A65AF9" w:rsidRDefault="00C06A3E" w:rsidP="00A65AF9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075E3D">
        <w:rPr>
          <w:rFonts w:ascii="Arial" w:eastAsia="Times New Roman" w:hAnsi="Arial" w:cs="Arial"/>
          <w:sz w:val="20"/>
          <w:szCs w:val="20"/>
          <w:lang w:val="ru-RU"/>
        </w:rPr>
        <w:t>140 000 у.е.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2EE843E1" w14:textId="7D7CE5B0" w:rsidR="00A65AF9" w:rsidRPr="00A65AF9" w:rsidRDefault="00C06A3E" w:rsidP="00A65AF9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075E3D">
        <w:rPr>
          <w:rFonts w:ascii="Arial" w:eastAsia="Times New Roman" w:hAnsi="Arial" w:cs="Arial"/>
          <w:sz w:val="20"/>
          <w:szCs w:val="20"/>
          <w:lang w:val="ru-RU"/>
        </w:rPr>
        <w:t>12</w:t>
      </w:r>
      <w:r w:rsidR="00075E3D">
        <w:rPr>
          <w:rFonts w:ascii="Arial" w:eastAsia="Times New Roman" w:hAnsi="Arial" w:cs="Arial"/>
          <w:sz w:val="20"/>
          <w:szCs w:val="20"/>
          <w:lang w:val="ru-RU"/>
        </w:rPr>
        <w:t>8</w:t>
      </w:r>
      <w:r w:rsidRPr="00075E3D">
        <w:rPr>
          <w:rFonts w:ascii="Arial" w:eastAsia="Times New Roman" w:hAnsi="Arial" w:cs="Arial"/>
          <w:sz w:val="20"/>
          <w:szCs w:val="20"/>
          <w:lang w:val="ru-RU"/>
        </w:rPr>
        <w:t> </w:t>
      </w:r>
      <w:r w:rsidR="00075E3D">
        <w:rPr>
          <w:rFonts w:ascii="Arial" w:eastAsia="Times New Roman" w:hAnsi="Arial" w:cs="Arial"/>
          <w:sz w:val="20"/>
          <w:szCs w:val="20"/>
          <w:lang w:val="ru-RU"/>
        </w:rPr>
        <w:t>5</w:t>
      </w:r>
      <w:r w:rsidRPr="00075E3D">
        <w:rPr>
          <w:rFonts w:ascii="Arial" w:eastAsia="Times New Roman" w:hAnsi="Arial" w:cs="Arial"/>
          <w:sz w:val="20"/>
          <w:szCs w:val="20"/>
          <w:lang w:val="ru-RU"/>
        </w:rPr>
        <w:t xml:space="preserve">00 </w:t>
      </w:r>
      <w:proofErr w:type="gramStart"/>
      <w:r w:rsidRPr="00075E3D">
        <w:rPr>
          <w:rFonts w:ascii="Arial" w:eastAsia="Times New Roman" w:hAnsi="Arial" w:cs="Arial"/>
          <w:sz w:val="20"/>
          <w:szCs w:val="20"/>
          <w:lang w:val="ru-RU"/>
        </w:rPr>
        <w:t>у.е.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.</w:t>
      </w:r>
      <w:proofErr w:type="gramEnd"/>
    </w:p>
    <w:p w14:paraId="1F80C810" w14:textId="77777777" w:rsidR="00A65AF9" w:rsidRPr="00A65AF9" w:rsidRDefault="00A65AF9" w:rsidP="00A65AF9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14:paraId="2A87BF91" w14:textId="4306A86C" w:rsidR="00A65AF9" w:rsidRPr="00A65AF9" w:rsidRDefault="00F00C4A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val="ru-RU"/>
        </w:rPr>
        <w:t>База распределения общепроизводственных расходов при позаказном методе учета затрат определяется организацией</w:t>
      </w:r>
      <w:r w:rsidR="00A65AF9" w:rsidRPr="00A65AF9">
        <w:rPr>
          <w:rFonts w:ascii="Arial" w:eastAsia="Times New Roman" w:hAnsi="Arial" w:cs="Arial"/>
          <w:b/>
          <w:snapToGrid w:val="0"/>
          <w:sz w:val="20"/>
          <w:szCs w:val="20"/>
          <w:lang w:val="ru-RU"/>
        </w:rPr>
        <w:t>:</w:t>
      </w:r>
    </w:p>
    <w:p w14:paraId="34CCE888" w14:textId="28C33851" w:rsidR="00A65AF9" w:rsidRPr="00A65AF9" w:rsidRDefault="00F00C4A" w:rsidP="00A65AF9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snapToGrid w:val="0"/>
          <w:sz w:val="20"/>
          <w:szCs w:val="20"/>
          <w:lang w:val="ru-RU" w:eastAsia="ru-RU"/>
        </w:rPr>
        <w:t>в соответствии с налоговым законодательством</w:t>
      </w:r>
      <w:r w:rsidR="00A65AF9" w:rsidRPr="00A65AF9">
        <w:rPr>
          <w:rFonts w:ascii="Arial" w:eastAsia="Times New Roman" w:hAnsi="Arial" w:cs="Arial"/>
          <w:snapToGrid w:val="0"/>
          <w:sz w:val="20"/>
          <w:szCs w:val="20"/>
          <w:lang w:val="ru-RU" w:eastAsia="ru-RU"/>
        </w:rPr>
        <w:t>;</w:t>
      </w:r>
    </w:p>
    <w:p w14:paraId="34016E7E" w14:textId="1ED64C52" w:rsidR="00A65AF9" w:rsidRPr="00054215" w:rsidRDefault="00F00C4A" w:rsidP="00A65AF9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sz w:val="20"/>
          <w:szCs w:val="20"/>
          <w:u w:val="single"/>
          <w:lang w:val="ru-RU" w:eastAsia="ru-RU"/>
        </w:rPr>
      </w:pPr>
      <w:r w:rsidRPr="00054215">
        <w:rPr>
          <w:rFonts w:ascii="Arial" w:eastAsia="Times New Roman" w:hAnsi="Arial" w:cs="Arial"/>
          <w:snapToGrid w:val="0"/>
          <w:sz w:val="20"/>
          <w:szCs w:val="20"/>
          <w:u w:val="single"/>
          <w:lang w:val="ru-RU" w:eastAsia="ru-RU"/>
        </w:rPr>
        <w:t>самостоятельно, исходя из специфических особенностей своей деятельности</w:t>
      </w:r>
      <w:r w:rsidR="00A65AF9" w:rsidRPr="00054215">
        <w:rPr>
          <w:rFonts w:ascii="Arial" w:eastAsia="Times New Roman" w:hAnsi="Arial" w:cs="Arial"/>
          <w:snapToGrid w:val="0"/>
          <w:sz w:val="20"/>
          <w:szCs w:val="20"/>
          <w:u w:val="single"/>
          <w:lang w:val="ru-RU" w:eastAsia="ru-RU"/>
        </w:rPr>
        <w:t>;</w:t>
      </w:r>
    </w:p>
    <w:p w14:paraId="35F89D62" w14:textId="00055456" w:rsidR="00A65AF9" w:rsidRPr="00A65AF9" w:rsidRDefault="00651B71" w:rsidP="00A65AF9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snapToGrid w:val="0"/>
          <w:sz w:val="20"/>
          <w:szCs w:val="20"/>
          <w:lang w:val="ru-RU" w:eastAsia="ru-RU"/>
        </w:rPr>
        <w:t>в соответствии с МСФО</w:t>
      </w:r>
      <w:r w:rsidR="00A65AF9" w:rsidRPr="00A65AF9">
        <w:rPr>
          <w:rFonts w:ascii="Arial" w:eastAsia="Times New Roman" w:hAnsi="Arial" w:cs="Arial"/>
          <w:snapToGrid w:val="0"/>
          <w:sz w:val="20"/>
          <w:szCs w:val="20"/>
          <w:lang w:val="ru-RU" w:eastAsia="ru-RU"/>
        </w:rPr>
        <w:t>;</w:t>
      </w:r>
    </w:p>
    <w:p w14:paraId="1DBA88A1" w14:textId="3B9842A2" w:rsidR="00A65AF9" w:rsidRPr="00A65AF9" w:rsidRDefault="00651B71" w:rsidP="00A65AF9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snapToGrid w:val="0"/>
          <w:sz w:val="20"/>
          <w:szCs w:val="20"/>
          <w:lang w:val="ru-RU" w:eastAsia="ru-RU"/>
        </w:rPr>
        <w:t>в соответствии с нормами амортизации</w:t>
      </w:r>
      <w:r w:rsidR="00A65AF9" w:rsidRPr="00A65AF9">
        <w:rPr>
          <w:rFonts w:ascii="Arial" w:eastAsia="Times New Roman" w:hAnsi="Arial" w:cs="Arial"/>
          <w:snapToGrid w:val="0"/>
          <w:sz w:val="20"/>
          <w:szCs w:val="20"/>
          <w:lang w:val="ru-RU" w:eastAsia="ru-RU"/>
        </w:rPr>
        <w:t>.</w:t>
      </w:r>
    </w:p>
    <w:p w14:paraId="18183BAB" w14:textId="77777777" w:rsidR="00A65AF9" w:rsidRPr="00A65AF9" w:rsidRDefault="00A65AF9" w:rsidP="00A65AF9">
      <w:pPr>
        <w:spacing w:after="0" w:line="240" w:lineRule="auto"/>
        <w:ind w:hanging="33"/>
        <w:rPr>
          <w:lang w:val="ru-RU"/>
        </w:rPr>
      </w:pPr>
    </w:p>
    <w:p w14:paraId="74B5C4EB" w14:textId="2362C0B7" w:rsidR="00A65AF9" w:rsidRPr="00A65AF9" w:rsidRDefault="00651B71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val="ru-RU" w:eastAsia="ru-RU"/>
        </w:rPr>
        <w:t xml:space="preserve">Постоянные затраты предприятия за месяц составили 20 000 </w:t>
      </w:r>
      <w:proofErr w:type="gramStart"/>
      <w:r>
        <w:rPr>
          <w:rFonts w:ascii="Arial" w:eastAsia="Times New Roman" w:hAnsi="Arial" w:cs="Arial"/>
          <w:b/>
          <w:snapToGrid w:val="0"/>
          <w:sz w:val="20"/>
          <w:szCs w:val="20"/>
          <w:lang w:val="ru-RU" w:eastAsia="ru-RU"/>
        </w:rPr>
        <w:t>у.е.</w:t>
      </w:r>
      <w:proofErr w:type="gramEnd"/>
      <w:r>
        <w:rPr>
          <w:rFonts w:ascii="Arial" w:eastAsia="Times New Roman" w:hAnsi="Arial" w:cs="Arial"/>
          <w:b/>
          <w:snapToGrid w:val="0"/>
          <w:sz w:val="20"/>
          <w:szCs w:val="20"/>
          <w:lang w:val="ru-RU" w:eastAsia="ru-RU"/>
        </w:rPr>
        <w:t xml:space="preserve">, а переменные – 10 у.е. за штуку. Цена изделия – 30 </w:t>
      </w:r>
      <w:proofErr w:type="gramStart"/>
      <w:r>
        <w:rPr>
          <w:rFonts w:ascii="Arial" w:eastAsia="Times New Roman" w:hAnsi="Arial" w:cs="Arial"/>
          <w:b/>
          <w:snapToGrid w:val="0"/>
          <w:sz w:val="20"/>
          <w:szCs w:val="20"/>
          <w:lang w:val="ru-RU" w:eastAsia="ru-RU"/>
        </w:rPr>
        <w:t>у.е.</w:t>
      </w:r>
      <w:proofErr w:type="gramEnd"/>
      <w:r>
        <w:rPr>
          <w:rFonts w:ascii="Arial" w:eastAsia="Times New Roman" w:hAnsi="Arial" w:cs="Arial"/>
          <w:b/>
          <w:snapToGrid w:val="0"/>
          <w:sz w:val="20"/>
          <w:szCs w:val="20"/>
          <w:lang w:val="ru-RU" w:eastAsia="ru-RU"/>
        </w:rPr>
        <w:t xml:space="preserve"> за штуку. Определите маржинальный доход предприятия при производстве 8000 изделий:</w:t>
      </w:r>
    </w:p>
    <w:p w14:paraId="7C50553E" w14:textId="3C6E9DC8" w:rsidR="00A65AF9" w:rsidRPr="00A65AF9" w:rsidRDefault="00651B71" w:rsidP="00A65AF9">
      <w:pPr>
        <w:widowControl w:val="0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ru-RU" w:eastAsia="ru-RU"/>
        </w:rPr>
      </w:pPr>
      <w:r w:rsidRPr="00EB7A49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ru-RU" w:eastAsia="ru-RU"/>
        </w:rPr>
        <w:t>180 000 у.е.</w:t>
      </w:r>
      <w:r w:rsidR="00A65AF9" w:rsidRPr="00A65AF9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ru-RU" w:eastAsia="ru-RU"/>
        </w:rPr>
        <w:t>;</w:t>
      </w:r>
    </w:p>
    <w:p w14:paraId="20709CB3" w14:textId="547A58C0" w:rsidR="00651B71" w:rsidRPr="00EB7A49" w:rsidRDefault="00651B71" w:rsidP="00A65AF9">
      <w:pPr>
        <w:widowControl w:val="0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ru-RU" w:eastAsia="ru-RU"/>
        </w:rPr>
      </w:pPr>
      <w:r w:rsidRPr="00EB7A49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ru-RU" w:eastAsia="ru-RU"/>
        </w:rPr>
        <w:t>110 000 у.е.</w:t>
      </w:r>
      <w:r w:rsidR="00A65AF9" w:rsidRPr="00A65AF9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ru-RU" w:eastAsia="ru-RU"/>
        </w:rPr>
        <w:t>;</w:t>
      </w:r>
    </w:p>
    <w:p w14:paraId="141D26D3" w14:textId="00F234C8" w:rsidR="00A65AF9" w:rsidRPr="00054215" w:rsidRDefault="00651B71" w:rsidP="00A65AF9">
      <w:pPr>
        <w:widowControl w:val="0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u w:val="single"/>
          <w:lang w:val="ru-RU" w:eastAsia="ru-RU"/>
        </w:rPr>
      </w:pPr>
      <w:r w:rsidRPr="00054215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u w:val="single"/>
          <w:lang w:val="ru-RU" w:eastAsia="ru-RU"/>
        </w:rPr>
        <w:t>160 000 у.е.</w:t>
      </w:r>
      <w:r w:rsidR="00A65AF9" w:rsidRPr="00054215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u w:val="single"/>
          <w:lang w:val="ru-RU" w:eastAsia="ru-RU"/>
        </w:rPr>
        <w:t>;</w:t>
      </w:r>
    </w:p>
    <w:p w14:paraId="3D671ACF" w14:textId="543E05EF" w:rsidR="00A65AF9" w:rsidRPr="00A65AF9" w:rsidRDefault="00651B71" w:rsidP="00A65AF9">
      <w:pPr>
        <w:widowControl w:val="0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ru-RU" w:eastAsia="ru-RU"/>
        </w:rPr>
      </w:pPr>
      <w:r w:rsidRPr="00EB7A49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ru-RU" w:eastAsia="ru-RU"/>
        </w:rPr>
        <w:t>150 000 у.е</w:t>
      </w:r>
      <w:r w:rsidR="00A65AF9" w:rsidRPr="00A65AF9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ru-RU" w:eastAsia="ru-RU"/>
        </w:rPr>
        <w:t>.</w:t>
      </w:r>
    </w:p>
    <w:p w14:paraId="377C4CD8" w14:textId="77777777" w:rsidR="00A65AF9" w:rsidRPr="00A65AF9" w:rsidRDefault="00A65AF9" w:rsidP="00A65A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14:paraId="369CC58C" w14:textId="7D030E12" w:rsidR="00A65AF9" w:rsidRDefault="00651B71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>
        <w:rPr>
          <w:rFonts w:ascii="Arial" w:eastAsia="Calibri" w:hAnsi="Arial" w:cs="Arial"/>
          <w:b/>
          <w:sz w:val="20"/>
          <w:szCs w:val="20"/>
          <w:lang w:val="ru-RU" w:eastAsia="ru-RU"/>
        </w:rPr>
        <w:t xml:space="preserve">Продукты </w:t>
      </w:r>
      <w:proofErr w:type="gramStart"/>
      <w:r>
        <w:rPr>
          <w:rFonts w:ascii="Arial" w:eastAsia="Calibri" w:hAnsi="Arial" w:cs="Arial"/>
          <w:b/>
          <w:sz w:val="20"/>
          <w:szCs w:val="20"/>
          <w:lang w:val="en-US" w:eastAsia="ru-RU"/>
        </w:rPr>
        <w:t>X</w:t>
      </w:r>
      <w:r w:rsidRPr="00651B71">
        <w:rPr>
          <w:rFonts w:ascii="Arial" w:eastAsia="Calibri" w:hAnsi="Arial" w:cs="Arial"/>
          <w:b/>
          <w:sz w:val="20"/>
          <w:szCs w:val="20"/>
          <w:lang w:val="ru-RU" w:eastAsia="ru-RU"/>
        </w:rPr>
        <w:t>,</w:t>
      </w:r>
      <w:r>
        <w:rPr>
          <w:rFonts w:ascii="Arial" w:eastAsia="Calibri" w:hAnsi="Arial" w:cs="Arial"/>
          <w:b/>
          <w:sz w:val="20"/>
          <w:szCs w:val="20"/>
          <w:lang w:val="en-US" w:eastAsia="ru-RU"/>
        </w:rPr>
        <w:t>Y</w:t>
      </w:r>
      <w:proofErr w:type="gramEnd"/>
      <w:r w:rsidRPr="00651B71">
        <w:rPr>
          <w:rFonts w:ascii="Arial" w:eastAsia="Calibri" w:hAnsi="Arial" w:cs="Arial"/>
          <w:b/>
          <w:sz w:val="20"/>
          <w:szCs w:val="20"/>
          <w:lang w:val="ru-RU" w:eastAsia="ru-RU"/>
        </w:rPr>
        <w:t>,</w:t>
      </w:r>
      <w:r>
        <w:rPr>
          <w:rFonts w:ascii="Arial" w:eastAsia="Calibri" w:hAnsi="Arial" w:cs="Arial"/>
          <w:b/>
          <w:sz w:val="20"/>
          <w:szCs w:val="20"/>
          <w:lang w:val="en-US" w:eastAsia="ru-RU"/>
        </w:rPr>
        <w:t>B</w:t>
      </w:r>
      <w:r>
        <w:rPr>
          <w:rFonts w:ascii="Arial" w:eastAsia="Calibri" w:hAnsi="Arial" w:cs="Arial"/>
          <w:b/>
          <w:sz w:val="20"/>
          <w:szCs w:val="20"/>
          <w:lang w:val="ru-RU" w:eastAsia="ru-RU"/>
        </w:rPr>
        <w:t xml:space="preserve"> реализованы в объеме 80%. Сумма комплексных затрат на производство совместных продуктов </w:t>
      </w:r>
      <w:proofErr w:type="gramStart"/>
      <w:r w:rsidR="00855E2C">
        <w:rPr>
          <w:rFonts w:ascii="Arial" w:eastAsia="Calibri" w:hAnsi="Arial" w:cs="Arial"/>
          <w:b/>
          <w:sz w:val="20"/>
          <w:szCs w:val="20"/>
          <w:lang w:val="en-US" w:eastAsia="ru-RU"/>
        </w:rPr>
        <w:t>X</w:t>
      </w:r>
      <w:r w:rsidR="00855E2C" w:rsidRPr="00651B71">
        <w:rPr>
          <w:rFonts w:ascii="Arial" w:eastAsia="Calibri" w:hAnsi="Arial" w:cs="Arial"/>
          <w:b/>
          <w:sz w:val="20"/>
          <w:szCs w:val="20"/>
          <w:lang w:val="ru-RU" w:eastAsia="ru-RU"/>
        </w:rPr>
        <w:t>,</w:t>
      </w:r>
      <w:r w:rsidR="00855E2C">
        <w:rPr>
          <w:rFonts w:ascii="Arial" w:eastAsia="Calibri" w:hAnsi="Arial" w:cs="Arial"/>
          <w:b/>
          <w:sz w:val="20"/>
          <w:szCs w:val="20"/>
          <w:lang w:val="en-US" w:eastAsia="ru-RU"/>
        </w:rPr>
        <w:t>Y</w:t>
      </w:r>
      <w:proofErr w:type="gramEnd"/>
      <w:r w:rsidR="00855E2C" w:rsidRPr="00651B71">
        <w:rPr>
          <w:rFonts w:ascii="Arial" w:eastAsia="Calibri" w:hAnsi="Arial" w:cs="Arial"/>
          <w:b/>
          <w:sz w:val="20"/>
          <w:szCs w:val="20"/>
          <w:lang w:val="ru-RU" w:eastAsia="ru-RU"/>
        </w:rPr>
        <w:t>,</w:t>
      </w:r>
      <w:r w:rsidR="00855E2C">
        <w:rPr>
          <w:rFonts w:ascii="Arial" w:eastAsia="Calibri" w:hAnsi="Arial" w:cs="Arial"/>
          <w:b/>
          <w:sz w:val="20"/>
          <w:szCs w:val="20"/>
          <w:lang w:val="en-US" w:eastAsia="ru-RU"/>
        </w:rPr>
        <w:t>B</w:t>
      </w:r>
      <w:r w:rsidR="00855E2C">
        <w:rPr>
          <w:rFonts w:ascii="Arial" w:eastAsia="Calibri" w:hAnsi="Arial" w:cs="Arial"/>
          <w:b/>
          <w:sz w:val="20"/>
          <w:szCs w:val="20"/>
          <w:lang w:val="ru-RU" w:eastAsia="ru-RU"/>
        </w:rPr>
        <w:t xml:space="preserve"> составила 20 000 у.е. Рассчитайте стоимость запасов по продуктам на основе метода стоимости реализации в точке разделения</w:t>
      </w:r>
      <w:r w:rsidR="00A65AF9" w:rsidRPr="00A65AF9">
        <w:rPr>
          <w:rFonts w:ascii="Arial" w:eastAsia="Calibri" w:hAnsi="Arial" w:cs="Arial"/>
          <w:b/>
          <w:sz w:val="20"/>
          <w:szCs w:val="20"/>
          <w:lang w:val="ru-RU" w:eastAsia="ru-RU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  <w:gridCol w:w="1701"/>
        <w:gridCol w:w="1666"/>
      </w:tblGrid>
      <w:tr w:rsidR="007F548E" w:rsidRPr="007F548E" w14:paraId="26FEF2B8" w14:textId="77777777" w:rsidTr="007F548E">
        <w:tc>
          <w:tcPr>
            <w:tcW w:w="4678" w:type="dxa"/>
          </w:tcPr>
          <w:p w14:paraId="0DB64992" w14:textId="77777777" w:rsidR="007F548E" w:rsidRPr="007F548E" w:rsidRDefault="007F548E" w:rsidP="007F548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bookmarkStart w:id="2" w:name="_Hlk106366626"/>
          </w:p>
        </w:tc>
        <w:tc>
          <w:tcPr>
            <w:tcW w:w="1418" w:type="dxa"/>
          </w:tcPr>
          <w:p w14:paraId="25312821" w14:textId="77777777" w:rsidR="007F548E" w:rsidRPr="007F548E" w:rsidRDefault="007F548E" w:rsidP="007F548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F54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Продукт Х</w:t>
            </w:r>
          </w:p>
        </w:tc>
        <w:tc>
          <w:tcPr>
            <w:tcW w:w="1701" w:type="dxa"/>
          </w:tcPr>
          <w:p w14:paraId="69DD3567" w14:textId="77777777" w:rsidR="007F548E" w:rsidRPr="007F548E" w:rsidRDefault="007F548E" w:rsidP="007F548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F54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Продукт </w:t>
            </w:r>
            <w:r w:rsidRPr="007F54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1666" w:type="dxa"/>
          </w:tcPr>
          <w:p w14:paraId="6656B231" w14:textId="77777777" w:rsidR="007F548E" w:rsidRPr="007F548E" w:rsidRDefault="007F548E" w:rsidP="007F548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F54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Продукт В</w:t>
            </w:r>
          </w:p>
        </w:tc>
      </w:tr>
      <w:tr w:rsidR="007F548E" w:rsidRPr="007F548E" w14:paraId="291A3B05" w14:textId="77777777" w:rsidTr="007F548E">
        <w:tc>
          <w:tcPr>
            <w:tcW w:w="4678" w:type="dxa"/>
          </w:tcPr>
          <w:p w14:paraId="1DB24C6C" w14:textId="77777777" w:rsidR="007F548E" w:rsidRPr="007F548E" w:rsidRDefault="007F548E" w:rsidP="007F548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F54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Объем производства, шт.</w:t>
            </w:r>
          </w:p>
        </w:tc>
        <w:tc>
          <w:tcPr>
            <w:tcW w:w="1418" w:type="dxa"/>
            <w:vAlign w:val="center"/>
          </w:tcPr>
          <w:p w14:paraId="5C2A7AF6" w14:textId="77777777" w:rsidR="007F548E" w:rsidRPr="007F548E" w:rsidRDefault="007F548E" w:rsidP="007F548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F5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701" w:type="dxa"/>
            <w:vAlign w:val="center"/>
          </w:tcPr>
          <w:p w14:paraId="64BC2441" w14:textId="77777777" w:rsidR="007F548E" w:rsidRPr="007F548E" w:rsidRDefault="007F548E" w:rsidP="007F548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F5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666" w:type="dxa"/>
            <w:vAlign w:val="center"/>
          </w:tcPr>
          <w:p w14:paraId="20C7B93E" w14:textId="77777777" w:rsidR="007F548E" w:rsidRPr="007F548E" w:rsidRDefault="007F548E" w:rsidP="007F548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F5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400</w:t>
            </w:r>
          </w:p>
        </w:tc>
      </w:tr>
      <w:tr w:rsidR="007F548E" w:rsidRPr="007F548E" w14:paraId="14CF22FF" w14:textId="77777777" w:rsidTr="007F548E">
        <w:tc>
          <w:tcPr>
            <w:tcW w:w="4678" w:type="dxa"/>
          </w:tcPr>
          <w:p w14:paraId="6E56EAD5" w14:textId="77777777" w:rsidR="007F548E" w:rsidRPr="007F548E" w:rsidRDefault="007F548E" w:rsidP="007F548E">
            <w:pPr>
              <w:keepNext/>
              <w:keepLines/>
              <w:tabs>
                <w:tab w:val="left" w:pos="97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F54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Цена реализации, </w:t>
            </w:r>
            <w:proofErr w:type="gramStart"/>
            <w:r w:rsidRPr="007F54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у.е.</w:t>
            </w:r>
            <w:proofErr w:type="gramEnd"/>
            <w:r w:rsidRPr="007F54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за шт.</w:t>
            </w:r>
          </w:p>
        </w:tc>
        <w:tc>
          <w:tcPr>
            <w:tcW w:w="1418" w:type="dxa"/>
            <w:vAlign w:val="center"/>
          </w:tcPr>
          <w:p w14:paraId="177BDA2D" w14:textId="77777777" w:rsidR="007F548E" w:rsidRPr="007F548E" w:rsidRDefault="007F548E" w:rsidP="007F548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F5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701" w:type="dxa"/>
            <w:vAlign w:val="center"/>
          </w:tcPr>
          <w:p w14:paraId="056DC04D" w14:textId="77777777" w:rsidR="007F548E" w:rsidRPr="007F548E" w:rsidRDefault="007F548E" w:rsidP="007F548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F5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666" w:type="dxa"/>
            <w:vAlign w:val="center"/>
          </w:tcPr>
          <w:p w14:paraId="5E76F62E" w14:textId="77777777" w:rsidR="007F548E" w:rsidRPr="007F548E" w:rsidRDefault="007F548E" w:rsidP="007F548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F5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</w:tr>
    </w:tbl>
    <w:bookmarkEnd w:id="2"/>
    <w:p w14:paraId="16FB7EC2" w14:textId="3C2308D3" w:rsidR="005F2759" w:rsidRPr="005F2759" w:rsidRDefault="005F2759" w:rsidP="005F2759">
      <w:pPr>
        <w:keepNext/>
        <w:keepLines/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5F2759">
        <w:rPr>
          <w:rFonts w:ascii="Arial" w:hAnsi="Arial" w:cs="Arial"/>
          <w:sz w:val="20"/>
          <w:szCs w:val="18"/>
        </w:rPr>
        <w:t xml:space="preserve">Продукт Х – 4000 у.е., Продукт </w:t>
      </w:r>
      <w:r w:rsidRPr="005F2759">
        <w:rPr>
          <w:rFonts w:ascii="Arial" w:hAnsi="Arial" w:cs="Arial"/>
          <w:sz w:val="20"/>
          <w:szCs w:val="18"/>
          <w:lang w:val="en-US"/>
        </w:rPr>
        <w:t>Y</w:t>
      </w:r>
      <w:r w:rsidRPr="005F2759">
        <w:rPr>
          <w:rFonts w:ascii="Arial" w:hAnsi="Arial" w:cs="Arial"/>
          <w:sz w:val="20"/>
          <w:szCs w:val="18"/>
        </w:rPr>
        <w:t xml:space="preserve"> – 6 000у.е., Продукт В</w:t>
      </w:r>
      <w:r>
        <w:rPr>
          <w:rFonts w:ascii="Arial" w:hAnsi="Arial" w:cs="Arial"/>
          <w:sz w:val="20"/>
          <w:szCs w:val="18"/>
          <w:lang w:val="ru-RU"/>
        </w:rPr>
        <w:t xml:space="preserve"> – </w:t>
      </w:r>
      <w:r w:rsidRPr="005F2759">
        <w:rPr>
          <w:rFonts w:ascii="Arial" w:hAnsi="Arial" w:cs="Arial"/>
          <w:sz w:val="20"/>
          <w:szCs w:val="18"/>
        </w:rPr>
        <w:t>800 у.е.;</w:t>
      </w:r>
    </w:p>
    <w:p w14:paraId="25EC4F44" w14:textId="7BE93646" w:rsidR="005F2759" w:rsidRPr="005F2759" w:rsidRDefault="005F2759" w:rsidP="005F2759">
      <w:pPr>
        <w:keepNext/>
        <w:keepLines/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5F2759">
        <w:rPr>
          <w:rFonts w:ascii="Arial" w:hAnsi="Arial" w:cs="Arial"/>
          <w:sz w:val="20"/>
          <w:szCs w:val="18"/>
        </w:rPr>
        <w:t xml:space="preserve">Продукт Х – 1200 у.е., Продукт </w:t>
      </w:r>
      <w:r w:rsidRPr="005F2759">
        <w:rPr>
          <w:rFonts w:ascii="Arial" w:hAnsi="Arial" w:cs="Arial"/>
          <w:sz w:val="20"/>
          <w:szCs w:val="18"/>
          <w:lang w:val="en-US"/>
        </w:rPr>
        <w:t>Y</w:t>
      </w:r>
      <w:r w:rsidRPr="005F2759">
        <w:rPr>
          <w:rFonts w:ascii="Arial" w:hAnsi="Arial" w:cs="Arial"/>
          <w:sz w:val="20"/>
          <w:szCs w:val="18"/>
        </w:rPr>
        <w:t xml:space="preserve"> –1600 у.е., Продукт В</w:t>
      </w:r>
      <w:r>
        <w:rPr>
          <w:rFonts w:ascii="Arial" w:hAnsi="Arial" w:cs="Arial"/>
          <w:sz w:val="20"/>
          <w:szCs w:val="18"/>
          <w:lang w:val="ru-RU"/>
        </w:rPr>
        <w:t xml:space="preserve"> – </w:t>
      </w:r>
      <w:r w:rsidRPr="005F2759">
        <w:rPr>
          <w:rFonts w:ascii="Arial" w:hAnsi="Arial" w:cs="Arial"/>
          <w:sz w:val="20"/>
          <w:szCs w:val="18"/>
        </w:rPr>
        <w:t>2000у.е.;</w:t>
      </w:r>
    </w:p>
    <w:p w14:paraId="75A99BBF" w14:textId="553DFA36" w:rsidR="005F2759" w:rsidRPr="00054215" w:rsidRDefault="005F2759" w:rsidP="005F2759">
      <w:pPr>
        <w:keepNext/>
        <w:keepLines/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18"/>
          <w:u w:val="single"/>
        </w:rPr>
      </w:pPr>
      <w:r w:rsidRPr="00054215">
        <w:rPr>
          <w:rFonts w:ascii="Arial" w:hAnsi="Arial" w:cs="Arial"/>
          <w:sz w:val="20"/>
          <w:szCs w:val="18"/>
          <w:u w:val="single"/>
        </w:rPr>
        <w:t xml:space="preserve">Продукт Х – 1600 у.е., Продукт </w:t>
      </w:r>
      <w:r w:rsidRPr="00054215">
        <w:rPr>
          <w:rFonts w:ascii="Arial" w:hAnsi="Arial" w:cs="Arial"/>
          <w:sz w:val="20"/>
          <w:szCs w:val="18"/>
          <w:u w:val="single"/>
          <w:lang w:val="en-US"/>
        </w:rPr>
        <w:t>Y</w:t>
      </w:r>
      <w:r w:rsidRPr="00054215">
        <w:rPr>
          <w:rFonts w:ascii="Arial" w:hAnsi="Arial" w:cs="Arial"/>
          <w:sz w:val="20"/>
          <w:szCs w:val="18"/>
          <w:u w:val="single"/>
        </w:rPr>
        <w:t xml:space="preserve"> – 1600 у.е., Продукт В</w:t>
      </w:r>
      <w:r w:rsidRPr="00054215">
        <w:rPr>
          <w:rFonts w:ascii="Arial" w:hAnsi="Arial" w:cs="Arial"/>
          <w:sz w:val="20"/>
          <w:szCs w:val="18"/>
          <w:u w:val="single"/>
          <w:lang w:val="ru-RU"/>
        </w:rPr>
        <w:t xml:space="preserve"> – </w:t>
      </w:r>
      <w:r w:rsidRPr="00054215">
        <w:rPr>
          <w:rFonts w:ascii="Arial" w:hAnsi="Arial" w:cs="Arial"/>
          <w:sz w:val="20"/>
          <w:szCs w:val="18"/>
          <w:u w:val="single"/>
        </w:rPr>
        <w:t>800 у.е.;</w:t>
      </w:r>
    </w:p>
    <w:p w14:paraId="15771572" w14:textId="5A24A67D" w:rsidR="00A65AF9" w:rsidRPr="005F2759" w:rsidRDefault="005F2759" w:rsidP="005F2759">
      <w:pPr>
        <w:keepNext/>
        <w:keepLines/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5F2759">
        <w:rPr>
          <w:rFonts w:ascii="Arial" w:hAnsi="Arial" w:cs="Arial"/>
          <w:sz w:val="20"/>
          <w:szCs w:val="18"/>
        </w:rPr>
        <w:t xml:space="preserve">Продукт Х – 800у.е., Продукт </w:t>
      </w:r>
      <w:r w:rsidRPr="005F2759">
        <w:rPr>
          <w:rFonts w:ascii="Arial" w:hAnsi="Arial" w:cs="Arial"/>
          <w:sz w:val="20"/>
          <w:szCs w:val="18"/>
          <w:lang w:val="en-US"/>
        </w:rPr>
        <w:t>Y</w:t>
      </w:r>
      <w:r w:rsidRPr="005F2759">
        <w:rPr>
          <w:rFonts w:ascii="Arial" w:hAnsi="Arial" w:cs="Arial"/>
          <w:sz w:val="20"/>
          <w:szCs w:val="18"/>
        </w:rPr>
        <w:t xml:space="preserve"> – 4000 0у.е., Продукт В</w:t>
      </w:r>
      <w:r>
        <w:rPr>
          <w:rFonts w:ascii="Arial" w:hAnsi="Arial" w:cs="Arial"/>
          <w:sz w:val="20"/>
          <w:szCs w:val="18"/>
          <w:lang w:val="ru-RU"/>
        </w:rPr>
        <w:t xml:space="preserve"> – </w:t>
      </w:r>
      <w:r w:rsidRPr="005F2759">
        <w:rPr>
          <w:rFonts w:ascii="Arial" w:hAnsi="Arial" w:cs="Arial"/>
          <w:sz w:val="20"/>
          <w:szCs w:val="18"/>
        </w:rPr>
        <w:t>4 000у.е.</w:t>
      </w:r>
    </w:p>
    <w:p w14:paraId="3E770993" w14:textId="77777777" w:rsidR="00A65AF9" w:rsidRPr="00A65AF9" w:rsidRDefault="00A65AF9" w:rsidP="00A65AF9">
      <w:pPr>
        <w:tabs>
          <w:tab w:val="num" w:pos="750"/>
        </w:tabs>
        <w:spacing w:after="0" w:line="240" w:lineRule="auto"/>
        <w:rPr>
          <w:rFonts w:ascii="Arial" w:hAnsi="Arial" w:cs="Arial"/>
          <w:sz w:val="18"/>
          <w:szCs w:val="18"/>
          <w:lang w:val="ru-RU"/>
        </w:rPr>
      </w:pPr>
    </w:p>
    <w:p w14:paraId="77B71587" w14:textId="14E8ACB1" w:rsidR="00A65AF9" w:rsidRPr="00A65AF9" w:rsidRDefault="005F2759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b/>
          <w:sz w:val="20"/>
          <w:szCs w:val="20"/>
          <w:lang w:val="ru-RU" w:eastAsia="ru-RU"/>
        </w:rPr>
        <w:t>В чем заключается особенность применения ценовой политики «снятия сливок»?</w:t>
      </w:r>
    </w:p>
    <w:p w14:paraId="45C1E709" w14:textId="770382A7" w:rsidR="00A65AF9" w:rsidRPr="00A65AF9" w:rsidRDefault="005F2759" w:rsidP="00A65AF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низкая цена на товар, отсутствие на рынке субститутов, низкий уровень конкуренции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3AC91C03" w14:textId="05BE2230" w:rsidR="00A65AF9" w:rsidRPr="00A65AF9" w:rsidRDefault="00A40F01" w:rsidP="00A65AF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высокая цена на товар, наличие на рынке субститутов, низкий уровень конкуренции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  <w:r w:rsidR="00A65AF9" w:rsidRPr="00A65AF9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14:paraId="50446D77" w14:textId="7C03D1C8" w:rsidR="00A65AF9" w:rsidRPr="00A65AF9" w:rsidRDefault="00A40F01" w:rsidP="00A65AF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bCs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высокая цена на товар, отсутствие на рынке субститутов, высокий уровень конкуренции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6C2847EB" w14:textId="01E7332C" w:rsidR="00A65AF9" w:rsidRPr="00054215" w:rsidRDefault="00A40F01" w:rsidP="00A65AF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</w:pPr>
      <w:r w:rsidRPr="00054215"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  <w:t>высокая цена на товар, отсутствие на рынке субститутов, низкий уровень конкуренции</w:t>
      </w:r>
      <w:r w:rsidR="00A65AF9" w:rsidRPr="00054215">
        <w:rPr>
          <w:rFonts w:ascii="Arial" w:eastAsia="Times New Roman" w:hAnsi="Arial" w:cs="Arial"/>
          <w:bCs/>
          <w:sz w:val="20"/>
          <w:szCs w:val="20"/>
          <w:u w:val="single"/>
          <w:lang w:val="ru-RU"/>
        </w:rPr>
        <w:t>.</w:t>
      </w:r>
    </w:p>
    <w:p w14:paraId="605BEC78" w14:textId="77777777" w:rsidR="00A65AF9" w:rsidRPr="00A65AF9" w:rsidRDefault="00A65AF9" w:rsidP="00A65AF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14:paraId="418B993A" w14:textId="3781D994" w:rsidR="00A65AF9" w:rsidRPr="00A65AF9" w:rsidRDefault="00722ACD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Arial" w:eastAsia="Calibri" w:hAnsi="Arial" w:cs="Arial"/>
          <w:b/>
          <w:sz w:val="20"/>
          <w:szCs w:val="20"/>
          <w:lang w:val="ru-RU" w:eastAsia="ru-RU"/>
        </w:rPr>
        <w:t>На какой фазе жизненного цикла проекта осуществляется реализация плана проекта</w:t>
      </w:r>
      <w:r w:rsidR="00A65AF9" w:rsidRPr="00A65AF9">
        <w:rPr>
          <w:rFonts w:ascii="Arial" w:eastAsia="Calibri" w:hAnsi="Arial" w:cs="Arial"/>
          <w:b/>
          <w:sz w:val="20"/>
          <w:szCs w:val="20"/>
          <w:lang w:val="ru-RU" w:eastAsia="ru-RU"/>
        </w:rPr>
        <w:t>?</w:t>
      </w:r>
    </w:p>
    <w:p w14:paraId="2382138C" w14:textId="263406EE" w:rsidR="00A65AF9" w:rsidRPr="00A65AF9" w:rsidRDefault="00722ACD" w:rsidP="00A65AF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инициализация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5034B4A8" w14:textId="140308CC" w:rsidR="00A65AF9" w:rsidRPr="00A65AF9" w:rsidRDefault="00722ACD" w:rsidP="00A65AF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планирование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11035FDC" w14:textId="03639552" w:rsidR="00A65AF9" w:rsidRPr="00054215" w:rsidRDefault="00722ACD" w:rsidP="00A65AF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u w:val="single"/>
          <w:lang w:val="ru-RU"/>
        </w:rPr>
      </w:pPr>
      <w:r w:rsidRPr="00054215">
        <w:rPr>
          <w:rFonts w:ascii="Arial" w:eastAsia="Times New Roman" w:hAnsi="Arial" w:cs="Arial"/>
          <w:sz w:val="20"/>
          <w:szCs w:val="20"/>
          <w:u w:val="single"/>
          <w:lang w:val="ru-RU"/>
        </w:rPr>
        <w:t>выполнение</w:t>
      </w:r>
      <w:r w:rsidR="00A65AF9" w:rsidRPr="00054215">
        <w:rPr>
          <w:rFonts w:ascii="Arial" w:eastAsia="Times New Roman" w:hAnsi="Arial" w:cs="Arial"/>
          <w:sz w:val="20"/>
          <w:szCs w:val="20"/>
          <w:u w:val="single"/>
          <w:lang w:val="ru-RU"/>
        </w:rPr>
        <w:t>;</w:t>
      </w:r>
    </w:p>
    <w:p w14:paraId="498131B2" w14:textId="4576FF3C" w:rsidR="00A65AF9" w:rsidRPr="00A65AF9" w:rsidRDefault="00722ACD" w:rsidP="00A65AF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контроль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14:paraId="7C5C4B08" w14:textId="77777777" w:rsidR="00A65AF9" w:rsidRPr="00A65AF9" w:rsidRDefault="00A65AF9" w:rsidP="00A65AF9">
      <w:pPr>
        <w:tabs>
          <w:tab w:val="num" w:pos="75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7BB77C25" w14:textId="157D8CCE" w:rsidR="00A65AF9" w:rsidRPr="00A65AF9" w:rsidRDefault="00722ACD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>
        <w:rPr>
          <w:rFonts w:ascii="Arial" w:eastAsia="Calibri" w:hAnsi="Arial" w:cs="Arial"/>
          <w:b/>
          <w:bCs/>
          <w:sz w:val="20"/>
          <w:szCs w:val="20"/>
          <w:lang w:val="ru-RU" w:eastAsia="ru-RU"/>
        </w:rPr>
        <w:t>Компания на входе процесса потребляет 12 000 кг сырья, а на выходе процесса получает продукт в объеме 10 000 кг и нормативные потери в размере 2000 кг. Какова себестоимость 1 кг готового продукта?</w:t>
      </w:r>
    </w:p>
    <w:p w14:paraId="21D7B3AC" w14:textId="3033FC2E" w:rsidR="00722ACD" w:rsidRDefault="00722ACD" w:rsidP="00A65AF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10 </w:t>
      </w:r>
      <w:proofErr w:type="gramStart"/>
      <w:r>
        <w:rPr>
          <w:rFonts w:ascii="Arial" w:eastAsia="Times New Roman" w:hAnsi="Arial" w:cs="Arial"/>
          <w:sz w:val="20"/>
          <w:szCs w:val="20"/>
          <w:lang w:val="ru-RU"/>
        </w:rPr>
        <w:t>у.е.</w:t>
      </w:r>
      <w:proofErr w:type="gramEnd"/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72278A01" w14:textId="3EF1C398" w:rsidR="00722ACD" w:rsidRPr="00054215" w:rsidRDefault="00722ACD" w:rsidP="00A65AF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u w:val="single"/>
          <w:lang w:val="ru-RU"/>
        </w:rPr>
      </w:pPr>
      <w:r w:rsidRPr="00054215">
        <w:rPr>
          <w:rFonts w:ascii="Arial" w:eastAsia="Times New Roman" w:hAnsi="Arial" w:cs="Arial"/>
          <w:sz w:val="20"/>
          <w:szCs w:val="20"/>
          <w:u w:val="single"/>
          <w:lang w:val="ru-RU"/>
        </w:rPr>
        <w:t xml:space="preserve">12 </w:t>
      </w:r>
      <w:proofErr w:type="gramStart"/>
      <w:r w:rsidRPr="00054215">
        <w:rPr>
          <w:rFonts w:ascii="Arial" w:eastAsia="Times New Roman" w:hAnsi="Arial" w:cs="Arial"/>
          <w:sz w:val="20"/>
          <w:szCs w:val="20"/>
          <w:u w:val="single"/>
          <w:lang w:val="ru-RU"/>
        </w:rPr>
        <w:t>у.е.</w:t>
      </w:r>
      <w:proofErr w:type="gramEnd"/>
      <w:r w:rsidR="00A65AF9" w:rsidRPr="00054215">
        <w:rPr>
          <w:rFonts w:ascii="Arial" w:eastAsia="Times New Roman" w:hAnsi="Arial" w:cs="Arial"/>
          <w:sz w:val="20"/>
          <w:szCs w:val="20"/>
          <w:u w:val="single"/>
          <w:lang w:val="ru-RU"/>
        </w:rPr>
        <w:t>;</w:t>
      </w:r>
    </w:p>
    <w:p w14:paraId="17379B15" w14:textId="1303CA95" w:rsidR="00A65AF9" w:rsidRPr="00A65AF9" w:rsidRDefault="00722ACD" w:rsidP="00A65AF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11 </w:t>
      </w:r>
      <w:proofErr w:type="gramStart"/>
      <w:r>
        <w:rPr>
          <w:rFonts w:ascii="Arial" w:eastAsia="Times New Roman" w:hAnsi="Arial" w:cs="Arial"/>
          <w:sz w:val="20"/>
          <w:szCs w:val="20"/>
          <w:lang w:val="ru-RU"/>
        </w:rPr>
        <w:t>у.е.</w:t>
      </w:r>
      <w:proofErr w:type="gramEnd"/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4B453118" w14:textId="08A0C95C" w:rsidR="00A65AF9" w:rsidRDefault="00722ACD" w:rsidP="00A65AF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709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13 </w:t>
      </w:r>
      <w:proofErr w:type="gramStart"/>
      <w:r>
        <w:rPr>
          <w:rFonts w:ascii="Arial" w:eastAsia="Times New Roman" w:hAnsi="Arial" w:cs="Arial"/>
          <w:sz w:val="20"/>
          <w:szCs w:val="20"/>
          <w:lang w:val="ru-RU"/>
        </w:rPr>
        <w:t>у.е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.</w:t>
      </w:r>
      <w:proofErr w:type="gramEnd"/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</w:p>
    <w:p w14:paraId="1B598F76" w14:textId="55E16ED1" w:rsidR="00923E5D" w:rsidRDefault="00923E5D" w:rsidP="00923E5D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</w:p>
    <w:p w14:paraId="446536AB" w14:textId="79EF29CA" w:rsidR="00923E5D" w:rsidRDefault="00923E5D" w:rsidP="00923E5D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</w:p>
    <w:p w14:paraId="67232B42" w14:textId="4B3F6D00" w:rsidR="00923E5D" w:rsidRDefault="00923E5D" w:rsidP="00923E5D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</w:p>
    <w:p w14:paraId="5B4573A9" w14:textId="77777777" w:rsidR="00923E5D" w:rsidRPr="00A65AF9" w:rsidRDefault="00923E5D" w:rsidP="00923E5D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</w:p>
    <w:p w14:paraId="387955F6" w14:textId="77777777" w:rsidR="00A65AF9" w:rsidRPr="00A65AF9" w:rsidRDefault="00A65AF9" w:rsidP="00A65A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1E39BF4" w14:textId="3A756068" w:rsidR="00A65AF9" w:rsidRPr="00A65AF9" w:rsidRDefault="00923E5D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ru-RU"/>
        </w:rPr>
      </w:pPr>
      <w:r w:rsidRPr="00923E5D">
        <w:rPr>
          <w:rFonts w:ascii="Arial" w:eastAsia="Times New Roman" w:hAnsi="Arial" w:cs="Arial"/>
          <w:b/>
          <w:bCs/>
          <w:sz w:val="20"/>
          <w:szCs w:val="20"/>
          <w:lang w:val="ru-RU"/>
        </w:rPr>
        <w:lastRenderedPageBreak/>
        <w:t xml:space="preserve">Компания ХХХ производит только один продукт, который она продает за 16 </w:t>
      </w:r>
      <w:proofErr w:type="gramStart"/>
      <w:r w:rsidRPr="00923E5D">
        <w:rPr>
          <w:rFonts w:ascii="Arial" w:eastAsia="Times New Roman" w:hAnsi="Arial" w:cs="Arial"/>
          <w:b/>
          <w:bCs/>
          <w:sz w:val="20"/>
          <w:szCs w:val="20"/>
          <w:lang w:val="ru-RU"/>
        </w:rPr>
        <w:t>у.е.</w:t>
      </w:r>
      <w:proofErr w:type="gramEnd"/>
      <w:r w:rsidRPr="00923E5D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за штуку. Постоянные издержки равны 76 800 </w:t>
      </w:r>
      <w:proofErr w:type="gramStart"/>
      <w:r w:rsidRPr="00923E5D">
        <w:rPr>
          <w:rFonts w:ascii="Arial" w:eastAsia="Times New Roman" w:hAnsi="Arial" w:cs="Arial"/>
          <w:b/>
          <w:bCs/>
          <w:sz w:val="20"/>
          <w:szCs w:val="20"/>
          <w:lang w:val="ru-RU"/>
        </w:rPr>
        <w:t>у.е.</w:t>
      </w:r>
      <w:proofErr w:type="gramEnd"/>
      <w:r w:rsidRPr="00923E5D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 в месяц и вклад в прибыль в общих поступлениях от реализации продукции — 40%. За отчетный период, когда фактические поступления от реализации составили 224 000 </w:t>
      </w:r>
      <w:proofErr w:type="gramStart"/>
      <w:r w:rsidRPr="00923E5D">
        <w:rPr>
          <w:rFonts w:ascii="Arial" w:eastAsia="Times New Roman" w:hAnsi="Arial" w:cs="Arial"/>
          <w:b/>
          <w:bCs/>
          <w:sz w:val="20"/>
          <w:szCs w:val="20"/>
          <w:lang w:val="ru-RU"/>
        </w:rPr>
        <w:t>у.е.</w:t>
      </w:r>
      <w:proofErr w:type="gramEnd"/>
      <w:r w:rsidRPr="00923E5D">
        <w:rPr>
          <w:rFonts w:ascii="Arial" w:eastAsia="Times New Roman" w:hAnsi="Arial" w:cs="Arial"/>
          <w:b/>
          <w:bCs/>
          <w:sz w:val="20"/>
          <w:szCs w:val="20"/>
          <w:lang w:val="ru-RU"/>
        </w:rPr>
        <w:t>, маржа безопасности ХХХ в единицах была равна</w:t>
      </w:r>
      <w:r>
        <w:rPr>
          <w:rFonts w:ascii="Arial" w:eastAsia="Times New Roman" w:hAnsi="Arial" w:cs="Arial"/>
          <w:b/>
          <w:bCs/>
          <w:sz w:val="20"/>
          <w:szCs w:val="20"/>
          <w:lang w:val="ru-RU"/>
        </w:rPr>
        <w:t>:</w:t>
      </w:r>
    </w:p>
    <w:p w14:paraId="58A965B8" w14:textId="56E81FA9" w:rsidR="00722ACD" w:rsidRPr="00054215" w:rsidRDefault="00923E5D" w:rsidP="00A65AF9">
      <w:pPr>
        <w:numPr>
          <w:ilvl w:val="0"/>
          <w:numId w:val="20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ru-RU"/>
        </w:rPr>
      </w:pPr>
      <w:r w:rsidRPr="00054215">
        <w:rPr>
          <w:rFonts w:ascii="Arial" w:eastAsia="Times New Roman" w:hAnsi="Arial" w:cs="Arial"/>
          <w:sz w:val="20"/>
          <w:szCs w:val="20"/>
          <w:u w:val="single"/>
          <w:lang w:val="ru-RU"/>
        </w:rPr>
        <w:t>2000</w:t>
      </w:r>
      <w:r w:rsidR="00A65AF9" w:rsidRPr="00054215">
        <w:rPr>
          <w:rFonts w:ascii="Arial" w:eastAsia="Times New Roman" w:hAnsi="Arial" w:cs="Arial"/>
          <w:sz w:val="20"/>
          <w:szCs w:val="20"/>
          <w:u w:val="single"/>
          <w:lang w:val="ru-RU"/>
        </w:rPr>
        <w:t>;</w:t>
      </w:r>
    </w:p>
    <w:p w14:paraId="1B31DE06" w14:textId="3495A84B" w:rsidR="00A65AF9" w:rsidRPr="00A65AF9" w:rsidRDefault="00923E5D" w:rsidP="00A65AF9">
      <w:pPr>
        <w:numPr>
          <w:ilvl w:val="0"/>
          <w:numId w:val="20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6000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631F46C6" w14:textId="41FE8CF7" w:rsidR="00A65AF9" w:rsidRPr="00A65AF9" w:rsidRDefault="00923E5D" w:rsidP="00A65AF9">
      <w:pPr>
        <w:numPr>
          <w:ilvl w:val="0"/>
          <w:numId w:val="20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8000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41EAF56B" w14:textId="38E01C0C" w:rsidR="00A65AF9" w:rsidRPr="00A65AF9" w:rsidRDefault="00923E5D" w:rsidP="00A65AF9">
      <w:pPr>
        <w:numPr>
          <w:ilvl w:val="0"/>
          <w:numId w:val="20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12 000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14:paraId="6DD5DB64" w14:textId="77777777" w:rsidR="00A65AF9" w:rsidRPr="00A65AF9" w:rsidRDefault="00A65AF9" w:rsidP="00A65A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04E7D25" w14:textId="0643EC00" w:rsidR="00A65AF9" w:rsidRPr="00A65AF9" w:rsidRDefault="00923E5D" w:rsidP="00A65AF9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Что относится к запасам компании</w:t>
      </w:r>
      <w:r w:rsidR="00A65AF9" w:rsidRPr="00A65AF9">
        <w:rPr>
          <w:rFonts w:ascii="Arial" w:hAnsi="Arial" w:cs="Arial"/>
          <w:b/>
          <w:bCs/>
          <w:sz w:val="20"/>
          <w:szCs w:val="20"/>
          <w:lang w:val="ru-RU"/>
        </w:rPr>
        <w:t>?</w:t>
      </w:r>
    </w:p>
    <w:p w14:paraId="1E23CAFC" w14:textId="250BEBB8" w:rsidR="00A65AF9" w:rsidRPr="00A65AF9" w:rsidRDefault="00923E5D" w:rsidP="00A65AF9">
      <w:pPr>
        <w:keepNext/>
        <w:keepLines/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деньги, ценные бумаги;</w:t>
      </w:r>
    </w:p>
    <w:p w14:paraId="341A736A" w14:textId="14B79E39" w:rsidR="00923E5D" w:rsidRPr="00054215" w:rsidRDefault="00923E5D" w:rsidP="00A65AF9">
      <w:pPr>
        <w:keepNext/>
        <w:keepLines/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val="ru-RU"/>
        </w:rPr>
      </w:pPr>
      <w:r w:rsidRPr="00054215">
        <w:rPr>
          <w:rFonts w:ascii="Arial" w:eastAsia="Times New Roman" w:hAnsi="Arial" w:cs="Arial"/>
          <w:sz w:val="20"/>
          <w:szCs w:val="20"/>
          <w:u w:val="single"/>
          <w:lang w:val="ru-RU"/>
        </w:rPr>
        <w:t>сырье и готовая продукция;</w:t>
      </w:r>
    </w:p>
    <w:p w14:paraId="4ADA7837" w14:textId="6C8A5003" w:rsidR="00A65AF9" w:rsidRPr="00A65AF9" w:rsidRDefault="00923E5D" w:rsidP="00A65AF9">
      <w:pPr>
        <w:keepNext/>
        <w:keepLines/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машины и оборудование, не предназначенные для продажи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3A42BA16" w14:textId="779C9A66" w:rsidR="00A65AF9" w:rsidRPr="00A65AF9" w:rsidRDefault="00923E5D" w:rsidP="00A65AF9">
      <w:pPr>
        <w:keepNext/>
        <w:keepLines/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фиксированные активы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14:paraId="2CE9AB3F" w14:textId="77777777" w:rsidR="00A65AF9" w:rsidRPr="00A65AF9" w:rsidRDefault="00A65AF9" w:rsidP="00A65AF9">
      <w:pPr>
        <w:tabs>
          <w:tab w:val="num" w:pos="75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0848F420" w14:textId="1063697D" w:rsidR="00B12242" w:rsidRDefault="00923E5D" w:rsidP="00B12242">
      <w:pPr>
        <w:numPr>
          <w:ilvl w:val="0"/>
          <w:numId w:val="26"/>
        </w:num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sz w:val="20"/>
          <w:szCs w:val="20"/>
          <w:lang w:val="ru-RU"/>
        </w:rPr>
        <w:t>Имеется следующая информация для анализа оптимальной партии заказа:</w:t>
      </w:r>
    </w:p>
    <w:p w14:paraId="50D2874C" w14:textId="77777777" w:rsidR="00B12242" w:rsidRPr="00B12242" w:rsidRDefault="00B12242" w:rsidP="00B12242">
      <w:p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</w:p>
    <w:tbl>
      <w:tblPr>
        <w:tblW w:w="8364" w:type="dxa"/>
        <w:tblInd w:w="426" w:type="dxa"/>
        <w:tblLook w:val="04A0" w:firstRow="1" w:lastRow="0" w:firstColumn="1" w:lastColumn="0" w:noHBand="0" w:noVBand="1"/>
      </w:tblPr>
      <w:tblGrid>
        <w:gridCol w:w="6782"/>
        <w:gridCol w:w="1582"/>
      </w:tblGrid>
      <w:tr w:rsidR="00923E5D" w:rsidRPr="00923E5D" w14:paraId="32BBDE7F" w14:textId="77777777" w:rsidTr="00B12242">
        <w:trPr>
          <w:trHeight w:val="329"/>
        </w:trPr>
        <w:tc>
          <w:tcPr>
            <w:tcW w:w="678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3064C9B2" w14:textId="77777777" w:rsidR="00923E5D" w:rsidRPr="00923E5D" w:rsidRDefault="00923E5D" w:rsidP="00B12242">
            <w:pPr>
              <w:tabs>
                <w:tab w:val="left" w:pos="7920"/>
              </w:tabs>
              <w:spacing w:after="0" w:line="240" w:lineRule="auto"/>
              <w:ind w:right="-5"/>
              <w:contextualSpacing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259A7D0B" w14:textId="77777777" w:rsidR="00923E5D" w:rsidRPr="00923E5D" w:rsidRDefault="00923E5D" w:rsidP="00923E5D">
            <w:pPr>
              <w:tabs>
                <w:tab w:val="left" w:pos="7920"/>
              </w:tabs>
              <w:spacing w:after="0" w:line="240" w:lineRule="auto"/>
              <w:ind w:left="426" w:right="-5"/>
              <w:contextualSpacing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>Значение</w:t>
            </w:r>
          </w:p>
        </w:tc>
      </w:tr>
      <w:tr w:rsidR="00923E5D" w:rsidRPr="00923E5D" w14:paraId="4AFEBBDF" w14:textId="77777777" w:rsidTr="00B12242">
        <w:trPr>
          <w:trHeight w:val="285"/>
        </w:trPr>
        <w:tc>
          <w:tcPr>
            <w:tcW w:w="6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7D42" w14:textId="77777777" w:rsidR="00923E5D" w:rsidRPr="00923E5D" w:rsidRDefault="00923E5D" w:rsidP="00B12242">
            <w:pPr>
              <w:tabs>
                <w:tab w:val="left" w:pos="7920"/>
              </w:tabs>
              <w:spacing w:after="0" w:line="240" w:lineRule="auto"/>
              <w:ind w:right="-5"/>
              <w:contextualSpacing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>Годовая потребность в запасах (</w:t>
            </w: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/>
              </w:rPr>
              <w:t>S</w:t>
            </w: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>), тонны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9F945FC" w14:textId="77777777" w:rsidR="00923E5D" w:rsidRPr="00923E5D" w:rsidRDefault="00923E5D" w:rsidP="00923E5D">
            <w:pPr>
              <w:tabs>
                <w:tab w:val="left" w:pos="7920"/>
              </w:tabs>
              <w:spacing w:after="0" w:line="240" w:lineRule="auto"/>
              <w:ind w:left="426" w:right="-5"/>
              <w:contextualSpacing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>600</w:t>
            </w:r>
          </w:p>
        </w:tc>
      </w:tr>
      <w:tr w:rsidR="00923E5D" w:rsidRPr="00923E5D" w14:paraId="76A56007" w14:textId="77777777" w:rsidTr="00B12242">
        <w:trPr>
          <w:trHeight w:val="485"/>
        </w:trPr>
        <w:tc>
          <w:tcPr>
            <w:tcW w:w="6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465C" w14:textId="77777777" w:rsidR="00923E5D" w:rsidRPr="00923E5D" w:rsidRDefault="00923E5D" w:rsidP="00B12242">
            <w:pPr>
              <w:tabs>
                <w:tab w:val="left" w:pos="7920"/>
              </w:tabs>
              <w:spacing w:after="0" w:line="240" w:lineRule="auto"/>
              <w:ind w:right="-5"/>
              <w:contextualSpacing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>Стоимость организации одного заказа (погрузка, разгрузка, упаковка, приемка, размещение заказа) (</w:t>
            </w: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/>
              </w:rPr>
              <w:t>ordering</w:t>
            </w: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/>
              </w:rPr>
              <w:t>costs</w:t>
            </w: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 xml:space="preserve">, </w:t>
            </w: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/>
              </w:rPr>
              <w:t>O</w:t>
            </w: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>), $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2EA03EC" w14:textId="77777777" w:rsidR="00923E5D" w:rsidRPr="00923E5D" w:rsidRDefault="00923E5D" w:rsidP="00923E5D">
            <w:pPr>
              <w:tabs>
                <w:tab w:val="left" w:pos="7920"/>
              </w:tabs>
              <w:spacing w:after="0" w:line="240" w:lineRule="auto"/>
              <w:ind w:left="426" w:right="-5"/>
              <w:contextualSpacing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>400</w:t>
            </w:r>
          </w:p>
        </w:tc>
      </w:tr>
      <w:tr w:rsidR="00923E5D" w:rsidRPr="00923E5D" w14:paraId="746B7B95" w14:textId="77777777" w:rsidTr="00B12242">
        <w:trPr>
          <w:trHeight w:val="103"/>
        </w:trPr>
        <w:tc>
          <w:tcPr>
            <w:tcW w:w="6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F0F1" w14:textId="77777777" w:rsidR="00923E5D" w:rsidRPr="00923E5D" w:rsidRDefault="00923E5D" w:rsidP="00B12242">
            <w:pPr>
              <w:tabs>
                <w:tab w:val="left" w:pos="7920"/>
              </w:tabs>
              <w:spacing w:after="0" w:line="240" w:lineRule="auto"/>
              <w:ind w:right="-5"/>
              <w:contextualSpacing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>Цена запасов (</w:t>
            </w: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/>
              </w:rPr>
              <w:t>price, P), $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56525E4" w14:textId="77777777" w:rsidR="00923E5D" w:rsidRPr="00923E5D" w:rsidRDefault="00923E5D" w:rsidP="00923E5D">
            <w:pPr>
              <w:tabs>
                <w:tab w:val="left" w:pos="7920"/>
              </w:tabs>
              <w:spacing w:after="0" w:line="240" w:lineRule="auto"/>
              <w:ind w:left="426" w:right="-5"/>
              <w:contextualSpacing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>240</w:t>
            </w:r>
          </w:p>
        </w:tc>
      </w:tr>
      <w:tr w:rsidR="00923E5D" w:rsidRPr="00923E5D" w14:paraId="14B4BFD5" w14:textId="77777777" w:rsidTr="00B12242">
        <w:trPr>
          <w:trHeight w:val="54"/>
        </w:trPr>
        <w:tc>
          <w:tcPr>
            <w:tcW w:w="678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A710893" w14:textId="4BD7D4F8" w:rsidR="00B12242" w:rsidRPr="00923E5D" w:rsidRDefault="00923E5D" w:rsidP="00B12242">
            <w:pPr>
              <w:tabs>
                <w:tab w:val="left" w:pos="7920"/>
              </w:tabs>
              <w:spacing w:after="0" w:line="240" w:lineRule="auto"/>
              <w:ind w:right="-5"/>
              <w:contextualSpacing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>Стоимость хранения 1 тонны запасов в течение года (</w:t>
            </w: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/>
              </w:rPr>
              <w:t>earring</w:t>
            </w: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/>
              </w:rPr>
              <w:t>costs</w:t>
            </w: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 xml:space="preserve">, </w:t>
            </w: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n-US"/>
              </w:rPr>
              <w:t>C</w:t>
            </w: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>), $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D62DC93" w14:textId="77777777" w:rsidR="00923E5D" w:rsidRPr="00923E5D" w:rsidRDefault="00923E5D" w:rsidP="00923E5D">
            <w:pPr>
              <w:tabs>
                <w:tab w:val="left" w:pos="7920"/>
              </w:tabs>
              <w:spacing w:after="0" w:line="240" w:lineRule="auto"/>
              <w:ind w:left="426" w:right="-5"/>
              <w:contextualSpacing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923E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ru-RU"/>
              </w:rPr>
              <w:t>70</w:t>
            </w:r>
          </w:p>
        </w:tc>
      </w:tr>
    </w:tbl>
    <w:p w14:paraId="2FCF1840" w14:textId="77777777" w:rsidR="00B12242" w:rsidRDefault="00B12242" w:rsidP="00923E5D">
      <w:p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14:paraId="628A8556" w14:textId="026D2272" w:rsidR="00923E5D" w:rsidRPr="00A65AF9" w:rsidRDefault="00B12242" w:rsidP="00923E5D">
      <w:pPr>
        <w:tabs>
          <w:tab w:val="left" w:pos="7920"/>
        </w:tabs>
        <w:spacing w:after="0" w:line="240" w:lineRule="auto"/>
        <w:ind w:left="426" w:right="-5"/>
        <w:contextualSpacing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sz w:val="20"/>
          <w:szCs w:val="20"/>
          <w:lang w:val="ru-RU"/>
        </w:rPr>
        <w:t>Чему равен экономичный размер заказа?</w:t>
      </w:r>
    </w:p>
    <w:p w14:paraId="18C3A67C" w14:textId="0E2BEBB7" w:rsidR="00A65AF9" w:rsidRPr="00A65AF9" w:rsidRDefault="00B12242" w:rsidP="00A65AF9">
      <w:pPr>
        <w:keepNext/>
        <w:keepLines/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72,2 т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24D698B3" w14:textId="3F7AEF27" w:rsidR="00A65AF9" w:rsidRPr="00054215" w:rsidRDefault="00B12242" w:rsidP="00A65AF9">
      <w:pPr>
        <w:keepNext/>
        <w:keepLines/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val="ru-RU"/>
        </w:rPr>
      </w:pPr>
      <w:r w:rsidRPr="00054215">
        <w:rPr>
          <w:rFonts w:ascii="Arial" w:eastAsia="Times New Roman" w:hAnsi="Arial" w:cs="Arial"/>
          <w:sz w:val="20"/>
          <w:szCs w:val="20"/>
          <w:u w:val="single"/>
          <w:lang w:val="ru-RU"/>
        </w:rPr>
        <w:t>82,8 т</w:t>
      </w:r>
      <w:r w:rsidR="00A65AF9" w:rsidRPr="00054215">
        <w:rPr>
          <w:rFonts w:ascii="Arial" w:eastAsia="Times New Roman" w:hAnsi="Arial" w:cs="Arial"/>
          <w:sz w:val="20"/>
          <w:szCs w:val="20"/>
          <w:u w:val="single"/>
          <w:lang w:val="ru-RU"/>
        </w:rPr>
        <w:t>;</w:t>
      </w:r>
    </w:p>
    <w:p w14:paraId="57ACC09A" w14:textId="55F50732" w:rsidR="00A65AF9" w:rsidRPr="00A65AF9" w:rsidRDefault="00B12242" w:rsidP="00A65AF9">
      <w:pPr>
        <w:keepNext/>
        <w:keepLines/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92,2 т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 xml:space="preserve">; </w:t>
      </w:r>
    </w:p>
    <w:p w14:paraId="1965A8EB" w14:textId="7C8CA9BC" w:rsidR="00A65AF9" w:rsidRPr="00A65AF9" w:rsidRDefault="00B12242" w:rsidP="00A65AF9">
      <w:pPr>
        <w:keepNext/>
        <w:keepLines/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90т</w:t>
      </w:r>
      <w:r w:rsidR="00A65AF9" w:rsidRPr="00A65AF9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14:paraId="6C0DF218" w14:textId="77777777" w:rsidR="00A65AF9" w:rsidRPr="00A65AF9" w:rsidRDefault="00A65AF9" w:rsidP="00A65AF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pacing w:val="-5"/>
          <w:lang w:val="ru-RU" w:eastAsia="ru-RU"/>
        </w:rPr>
      </w:pPr>
    </w:p>
    <w:p w14:paraId="17394B59" w14:textId="5527BDBD" w:rsidR="00A65AF9" w:rsidRDefault="00A65AF9" w:rsidP="00A65AF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pacing w:val="-5"/>
          <w:lang w:val="ru-RU" w:eastAsia="ru-RU"/>
        </w:rPr>
      </w:pPr>
    </w:p>
    <w:p w14:paraId="70A6D6D8" w14:textId="77777777" w:rsidR="00B12242" w:rsidRPr="00A65AF9" w:rsidRDefault="00B12242" w:rsidP="00A65AF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pacing w:val="-5"/>
          <w:lang w:val="ru-RU" w:eastAsia="ru-RU"/>
        </w:rPr>
      </w:pPr>
    </w:p>
    <w:p w14:paraId="0C0C5FE4" w14:textId="44799724" w:rsidR="00A65AF9" w:rsidRPr="00A65AF9" w:rsidRDefault="00A65AF9" w:rsidP="00A65AF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pacing w:val="-5"/>
          <w:lang w:val="ru-RU" w:eastAsia="ru-RU"/>
        </w:rPr>
      </w:pPr>
      <w:r w:rsidRPr="00A65AF9">
        <w:rPr>
          <w:rFonts w:ascii="Arial" w:eastAsia="Times New Roman" w:hAnsi="Arial" w:cs="Arial"/>
          <w:b/>
          <w:bCs/>
          <w:iCs/>
          <w:spacing w:val="-5"/>
          <w:lang w:val="ru-RU" w:eastAsia="ru-RU"/>
        </w:rPr>
        <w:t>Зад</w:t>
      </w:r>
      <w:r w:rsidR="006335BF">
        <w:rPr>
          <w:rFonts w:ascii="Arial" w:eastAsia="Times New Roman" w:hAnsi="Arial" w:cs="Arial"/>
          <w:b/>
          <w:bCs/>
          <w:iCs/>
          <w:spacing w:val="-5"/>
          <w:lang w:val="ru-RU" w:eastAsia="ru-RU"/>
        </w:rPr>
        <w:t>ача</w:t>
      </w:r>
      <w:r w:rsidRPr="00A65AF9">
        <w:rPr>
          <w:rFonts w:ascii="Arial" w:eastAsia="Times New Roman" w:hAnsi="Arial" w:cs="Arial"/>
          <w:b/>
          <w:bCs/>
          <w:iCs/>
          <w:spacing w:val="-5"/>
          <w:lang w:val="ru-RU" w:eastAsia="ru-RU"/>
        </w:rPr>
        <w:t xml:space="preserve"> № </w:t>
      </w:r>
      <w:proofErr w:type="gramStart"/>
      <w:r w:rsidR="006335BF">
        <w:rPr>
          <w:rFonts w:ascii="Arial" w:eastAsia="Times New Roman" w:hAnsi="Arial" w:cs="Arial"/>
          <w:b/>
          <w:bCs/>
          <w:iCs/>
          <w:spacing w:val="-5"/>
          <w:lang w:val="kk-KZ" w:eastAsia="ru-RU"/>
        </w:rPr>
        <w:t>1</w:t>
      </w:r>
      <w:r w:rsidRPr="00A65AF9">
        <w:rPr>
          <w:rFonts w:ascii="Arial" w:eastAsia="Times New Roman" w:hAnsi="Arial" w:cs="Arial"/>
          <w:b/>
          <w:bCs/>
          <w:iCs/>
          <w:spacing w:val="-5"/>
          <w:lang w:val="ru-RU" w:eastAsia="ru-RU"/>
        </w:rPr>
        <w:t xml:space="preserve"> </w:t>
      </w:r>
      <w:bookmarkEnd w:id="0"/>
      <w:bookmarkEnd w:id="1"/>
      <w:r w:rsidRPr="00A65AF9">
        <w:rPr>
          <w:rFonts w:ascii="Arial" w:eastAsia="Times New Roman" w:hAnsi="Arial" w:cs="Arial"/>
          <w:b/>
          <w:bCs/>
          <w:iCs/>
          <w:spacing w:val="-5"/>
          <w:lang w:val="ru-RU" w:eastAsia="ru-RU"/>
        </w:rPr>
        <w:t xml:space="preserve"> (</w:t>
      </w:r>
      <w:proofErr w:type="gramEnd"/>
      <w:r w:rsidRPr="00A65AF9">
        <w:rPr>
          <w:rFonts w:ascii="Arial" w:eastAsia="Times New Roman" w:hAnsi="Arial" w:cs="Arial"/>
          <w:b/>
          <w:bCs/>
          <w:iCs/>
          <w:spacing w:val="-5"/>
          <w:lang w:val="kk-KZ" w:eastAsia="ru-RU"/>
        </w:rPr>
        <w:t>20</w:t>
      </w:r>
      <w:r w:rsidRPr="00A65AF9">
        <w:rPr>
          <w:rFonts w:ascii="Arial" w:eastAsia="Times New Roman" w:hAnsi="Arial" w:cs="Arial"/>
          <w:b/>
          <w:bCs/>
          <w:iCs/>
          <w:spacing w:val="-5"/>
          <w:lang w:val="ru-RU" w:eastAsia="ru-RU"/>
        </w:rPr>
        <w:t xml:space="preserve"> баллов)</w:t>
      </w:r>
    </w:p>
    <w:p w14:paraId="2AFA34EE" w14:textId="7125787D" w:rsidR="006335BF" w:rsidRDefault="006335BF" w:rsidP="006335BF">
      <w:pPr>
        <w:keepNext/>
        <w:keepLines/>
        <w:tabs>
          <w:tab w:val="left" w:pos="284"/>
          <w:tab w:val="left" w:pos="567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ru-RU"/>
        </w:rPr>
      </w:pPr>
      <w:r w:rsidRPr="006335BF">
        <w:rPr>
          <w:rFonts w:ascii="Arial" w:hAnsi="Arial" w:cs="Arial"/>
          <w:sz w:val="20"/>
          <w:szCs w:val="20"/>
          <w:lang w:val="ru-RU"/>
        </w:rPr>
        <w:t>Компания Alpha производит молотые специи.  Департамент учета и отчетности для оценки запасов использует метод полного поглощения затрат. В целях оценки затрат и формирования отчета о прибылях и убытках бухгалтерия подготовила информацию о производственных расходах на изготовление 1 кг специй. В качестве базы распределения накладных расходов используется объем готовой продукции.</w:t>
      </w:r>
    </w:p>
    <w:p w14:paraId="458C51AA" w14:textId="77777777" w:rsidR="006335BF" w:rsidRPr="006335BF" w:rsidRDefault="006335BF" w:rsidP="006335BF">
      <w:pPr>
        <w:keepNext/>
        <w:keepLines/>
        <w:tabs>
          <w:tab w:val="left" w:pos="284"/>
          <w:tab w:val="left" w:pos="567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5059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9"/>
        <w:gridCol w:w="1892"/>
        <w:gridCol w:w="2018"/>
      </w:tblGrid>
      <w:tr w:rsidR="006335BF" w:rsidRPr="006335BF" w14:paraId="40D8173E" w14:textId="77777777" w:rsidTr="008E4F02">
        <w:trPr>
          <w:trHeight w:val="216"/>
        </w:trPr>
        <w:tc>
          <w:tcPr>
            <w:tcW w:w="3206" w:type="pct"/>
            <w:shd w:val="clear" w:color="auto" w:fill="auto"/>
            <w:vAlign w:val="bottom"/>
            <w:hideMark/>
          </w:tcPr>
          <w:p w14:paraId="5BCD545E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14:paraId="6F2A860B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926" w:type="pct"/>
            <w:shd w:val="clear" w:color="auto" w:fill="auto"/>
            <w:vAlign w:val="bottom"/>
            <w:hideMark/>
          </w:tcPr>
          <w:p w14:paraId="4D65436A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 xml:space="preserve">Значение </w:t>
            </w:r>
          </w:p>
        </w:tc>
      </w:tr>
      <w:tr w:rsidR="006335BF" w:rsidRPr="006335BF" w14:paraId="48D0A88C" w14:textId="77777777" w:rsidTr="008E4F02">
        <w:trPr>
          <w:trHeight w:val="216"/>
        </w:trPr>
        <w:tc>
          <w:tcPr>
            <w:tcW w:w="3206" w:type="pct"/>
            <w:shd w:val="clear" w:color="auto" w:fill="auto"/>
            <w:vAlign w:val="center"/>
            <w:hideMark/>
          </w:tcPr>
          <w:p w14:paraId="3D008848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Цена за 1 кг прямого сырья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878F511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у.е.</w:t>
            </w:r>
            <w:proofErr w:type="gramEnd"/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/кг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335E6EE2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</w:tr>
      <w:tr w:rsidR="006335BF" w:rsidRPr="006335BF" w14:paraId="7A11B4E1" w14:textId="77777777" w:rsidTr="008E4F02">
        <w:trPr>
          <w:trHeight w:val="216"/>
        </w:trPr>
        <w:tc>
          <w:tcPr>
            <w:tcW w:w="3206" w:type="pct"/>
            <w:shd w:val="clear" w:color="auto" w:fill="auto"/>
            <w:vAlign w:val="center"/>
            <w:hideMark/>
          </w:tcPr>
          <w:p w14:paraId="07DED18A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Количество потребляемого сырья на 1 кг готового продукта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A1943F9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кг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06515AB6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1,2</w:t>
            </w:r>
          </w:p>
        </w:tc>
      </w:tr>
      <w:tr w:rsidR="006335BF" w:rsidRPr="006335BF" w14:paraId="7640B353" w14:textId="77777777" w:rsidTr="008E4F02">
        <w:trPr>
          <w:trHeight w:val="216"/>
        </w:trPr>
        <w:tc>
          <w:tcPr>
            <w:tcW w:w="3206" w:type="pct"/>
            <w:shd w:val="clear" w:color="auto" w:fill="auto"/>
            <w:vAlign w:val="center"/>
            <w:hideMark/>
          </w:tcPr>
          <w:p w14:paraId="145527DB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Стоимость одного часа работы прямых работников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21E6C9D0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у.е.</w:t>
            </w:r>
            <w:proofErr w:type="gramEnd"/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/час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DD8EE74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</w:tr>
      <w:tr w:rsidR="006335BF" w:rsidRPr="006335BF" w14:paraId="6EF0BE41" w14:textId="77777777" w:rsidTr="008E4F02">
        <w:trPr>
          <w:trHeight w:val="433"/>
        </w:trPr>
        <w:tc>
          <w:tcPr>
            <w:tcW w:w="3206" w:type="pct"/>
            <w:shd w:val="clear" w:color="auto" w:fill="auto"/>
            <w:vAlign w:val="center"/>
            <w:hideMark/>
          </w:tcPr>
          <w:p w14:paraId="2B2C7987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Прямые трудовые затраты (стоимостные) для изготовления 1 кг готовой продукции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43F0BFA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61BB7127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0,5</w:t>
            </w:r>
          </w:p>
        </w:tc>
      </w:tr>
      <w:tr w:rsidR="006335BF" w:rsidRPr="006335BF" w14:paraId="5EB1A3CA" w14:textId="77777777" w:rsidTr="008E4F02">
        <w:trPr>
          <w:trHeight w:val="60"/>
        </w:trPr>
        <w:tc>
          <w:tcPr>
            <w:tcW w:w="3206" w:type="pct"/>
            <w:shd w:val="clear" w:color="auto" w:fill="auto"/>
            <w:vAlign w:val="center"/>
            <w:hideMark/>
          </w:tcPr>
          <w:p w14:paraId="24BFC2B2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Переменные производственные накладные расходы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B9CDC89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у.е.</w:t>
            </w:r>
            <w:proofErr w:type="gramEnd"/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/час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7BC5649C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1,8</w:t>
            </w:r>
          </w:p>
        </w:tc>
      </w:tr>
      <w:tr w:rsidR="006335BF" w:rsidRPr="006335BF" w14:paraId="173B99B9" w14:textId="77777777" w:rsidTr="008E4F02">
        <w:trPr>
          <w:trHeight w:val="84"/>
        </w:trPr>
        <w:tc>
          <w:tcPr>
            <w:tcW w:w="3206" w:type="pct"/>
            <w:shd w:val="clear" w:color="auto" w:fill="auto"/>
            <w:vAlign w:val="center"/>
            <w:hideMark/>
          </w:tcPr>
          <w:p w14:paraId="5FE5649B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Ежемесячные постоянные производственные накладные расходы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7E51818B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у.е.</w:t>
            </w:r>
            <w:proofErr w:type="gramEnd"/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17E3BFA3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24 000</w:t>
            </w:r>
          </w:p>
        </w:tc>
      </w:tr>
      <w:tr w:rsidR="006335BF" w:rsidRPr="006335BF" w14:paraId="0D3E5FB1" w14:textId="77777777" w:rsidTr="008E4F02">
        <w:trPr>
          <w:trHeight w:val="216"/>
        </w:trPr>
        <w:tc>
          <w:tcPr>
            <w:tcW w:w="3206" w:type="pct"/>
            <w:shd w:val="clear" w:color="auto" w:fill="auto"/>
            <w:vAlign w:val="bottom"/>
            <w:hideMark/>
          </w:tcPr>
          <w:p w14:paraId="648508F3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 xml:space="preserve">Ежемесячный план (бюджет) производства и реализации 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14:paraId="5EB53BB3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кг</w:t>
            </w:r>
          </w:p>
        </w:tc>
        <w:tc>
          <w:tcPr>
            <w:tcW w:w="926" w:type="pct"/>
            <w:shd w:val="clear" w:color="auto" w:fill="auto"/>
            <w:vAlign w:val="bottom"/>
            <w:hideMark/>
          </w:tcPr>
          <w:p w14:paraId="69C031AB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400</w:t>
            </w:r>
          </w:p>
        </w:tc>
      </w:tr>
      <w:tr w:rsidR="006335BF" w:rsidRPr="006335BF" w14:paraId="73CED74D" w14:textId="77777777" w:rsidTr="008E4F02">
        <w:trPr>
          <w:trHeight w:val="216"/>
        </w:trPr>
        <w:tc>
          <w:tcPr>
            <w:tcW w:w="3206" w:type="pct"/>
            <w:shd w:val="clear" w:color="auto" w:fill="auto"/>
            <w:vAlign w:val="bottom"/>
            <w:hideMark/>
          </w:tcPr>
          <w:p w14:paraId="2CE9B25D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 xml:space="preserve">Фактический объем производства 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14:paraId="1C6C61F2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кг</w:t>
            </w:r>
          </w:p>
        </w:tc>
        <w:tc>
          <w:tcPr>
            <w:tcW w:w="926" w:type="pct"/>
            <w:shd w:val="clear" w:color="auto" w:fill="auto"/>
            <w:vAlign w:val="bottom"/>
            <w:hideMark/>
          </w:tcPr>
          <w:p w14:paraId="04F63152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380</w:t>
            </w:r>
          </w:p>
        </w:tc>
      </w:tr>
      <w:tr w:rsidR="006335BF" w:rsidRPr="006335BF" w14:paraId="2B5B2E6C" w14:textId="77777777" w:rsidTr="008E4F02">
        <w:trPr>
          <w:trHeight w:val="216"/>
        </w:trPr>
        <w:tc>
          <w:tcPr>
            <w:tcW w:w="3206" w:type="pct"/>
            <w:shd w:val="clear" w:color="auto" w:fill="auto"/>
            <w:vAlign w:val="bottom"/>
            <w:hideMark/>
          </w:tcPr>
          <w:p w14:paraId="61268DDF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 xml:space="preserve">Фактический объем реализации 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14:paraId="1F1D893E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кг</w:t>
            </w:r>
          </w:p>
        </w:tc>
        <w:tc>
          <w:tcPr>
            <w:tcW w:w="926" w:type="pct"/>
            <w:shd w:val="clear" w:color="auto" w:fill="auto"/>
            <w:vAlign w:val="bottom"/>
            <w:hideMark/>
          </w:tcPr>
          <w:p w14:paraId="4B26D236" w14:textId="77777777" w:rsidR="006335BF" w:rsidRPr="006335BF" w:rsidRDefault="006335BF" w:rsidP="006335BF">
            <w:pPr>
              <w:keepNext/>
              <w:keepLines/>
              <w:tabs>
                <w:tab w:val="left" w:pos="284"/>
                <w:tab w:val="left" w:pos="567"/>
                <w:tab w:val="left" w:pos="5387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35BF">
              <w:rPr>
                <w:rFonts w:ascii="Arial" w:hAnsi="Arial" w:cs="Arial"/>
                <w:sz w:val="20"/>
                <w:szCs w:val="20"/>
                <w:lang w:val="ru-RU"/>
              </w:rPr>
              <w:t>340</w:t>
            </w:r>
          </w:p>
        </w:tc>
      </w:tr>
    </w:tbl>
    <w:p w14:paraId="2F220959" w14:textId="77777777" w:rsidR="00A65AF9" w:rsidRPr="00A65AF9" w:rsidRDefault="00A65AF9" w:rsidP="00A65AF9">
      <w:pPr>
        <w:keepNext/>
        <w:keepLines/>
        <w:tabs>
          <w:tab w:val="left" w:pos="284"/>
          <w:tab w:val="left" w:pos="567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ru-RU"/>
        </w:rPr>
      </w:pPr>
    </w:p>
    <w:p w14:paraId="47CD5686" w14:textId="1C2AB263" w:rsidR="00A65AF9" w:rsidRPr="00A65AF9" w:rsidRDefault="00A65AF9" w:rsidP="00A65AF9">
      <w:pPr>
        <w:keepNext/>
        <w:keepLines/>
        <w:tabs>
          <w:tab w:val="left" w:pos="284"/>
          <w:tab w:val="left" w:pos="567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65AF9">
        <w:rPr>
          <w:rFonts w:ascii="Arial" w:hAnsi="Arial" w:cs="Arial"/>
          <w:b/>
          <w:sz w:val="20"/>
          <w:szCs w:val="20"/>
          <w:lang w:val="ru-RU"/>
        </w:rPr>
        <w:t>Задание 1</w:t>
      </w:r>
      <w:r w:rsidR="006335BF">
        <w:rPr>
          <w:rFonts w:ascii="Arial" w:hAnsi="Arial" w:cs="Arial"/>
          <w:b/>
          <w:sz w:val="20"/>
          <w:szCs w:val="20"/>
          <w:lang w:val="ru-RU"/>
        </w:rPr>
        <w:t xml:space="preserve"> (10 баллов)</w:t>
      </w:r>
      <w:r w:rsidRPr="00A65AF9">
        <w:rPr>
          <w:rFonts w:ascii="Arial" w:hAnsi="Arial" w:cs="Arial"/>
          <w:b/>
          <w:sz w:val="20"/>
          <w:szCs w:val="20"/>
          <w:lang w:val="ru-RU"/>
        </w:rPr>
        <w:t xml:space="preserve">: </w:t>
      </w:r>
    </w:p>
    <w:p w14:paraId="1F12C288" w14:textId="6A99AE71" w:rsidR="00A65AF9" w:rsidRPr="00A65AF9" w:rsidRDefault="006335BF" w:rsidP="00A65AF9">
      <w:pPr>
        <w:keepNext/>
        <w:keepLines/>
        <w:numPr>
          <w:ilvl w:val="0"/>
          <w:numId w:val="21"/>
        </w:numPr>
        <w:tabs>
          <w:tab w:val="left" w:pos="426"/>
          <w:tab w:val="left" w:pos="709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Подготовьте карточку нормативных затрат на основе нормативного метода учета затрат.</w:t>
      </w:r>
    </w:p>
    <w:p w14:paraId="2DBD95C7" w14:textId="5F34E164" w:rsidR="00A65AF9" w:rsidRPr="00A65AF9" w:rsidRDefault="00A65AF9" w:rsidP="00A65AF9">
      <w:pPr>
        <w:keepNext/>
        <w:keepLines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65AF9">
        <w:rPr>
          <w:rFonts w:ascii="Arial" w:hAnsi="Arial" w:cs="Arial"/>
          <w:b/>
          <w:sz w:val="20"/>
          <w:szCs w:val="20"/>
          <w:lang w:val="ru-RU"/>
        </w:rPr>
        <w:t>Задание 2</w:t>
      </w:r>
      <w:r w:rsidR="00FA1BCC">
        <w:rPr>
          <w:rFonts w:ascii="Arial" w:hAnsi="Arial" w:cs="Arial"/>
          <w:b/>
          <w:sz w:val="20"/>
          <w:szCs w:val="20"/>
          <w:lang w:val="ru-RU"/>
        </w:rPr>
        <w:t xml:space="preserve"> (5 баллов)</w:t>
      </w:r>
      <w:r w:rsidRPr="00A65AF9">
        <w:rPr>
          <w:rFonts w:ascii="Arial" w:hAnsi="Arial" w:cs="Arial"/>
          <w:b/>
          <w:sz w:val="20"/>
          <w:szCs w:val="20"/>
          <w:lang w:val="ru-RU"/>
        </w:rPr>
        <w:t>:</w:t>
      </w:r>
    </w:p>
    <w:p w14:paraId="5D27B9E0" w14:textId="203345C8" w:rsidR="00A65AF9" w:rsidRPr="00A65AF9" w:rsidRDefault="00FA1BCC" w:rsidP="00A65AF9">
      <w:pPr>
        <w:keepNext/>
        <w:keepLines/>
        <w:numPr>
          <w:ilvl w:val="0"/>
          <w:numId w:val="22"/>
        </w:numPr>
        <w:tabs>
          <w:tab w:val="left" w:pos="426"/>
          <w:tab w:val="left" w:pos="709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Произведите оценку запасов на конец периода.</w:t>
      </w:r>
    </w:p>
    <w:p w14:paraId="5812A442" w14:textId="1C682BE0" w:rsidR="00A65AF9" w:rsidRPr="00A65AF9" w:rsidRDefault="00A65AF9" w:rsidP="00A65AF9">
      <w:pPr>
        <w:keepNext/>
        <w:keepLines/>
        <w:tabs>
          <w:tab w:val="left" w:pos="284"/>
          <w:tab w:val="left" w:pos="5387"/>
        </w:tabs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65AF9">
        <w:rPr>
          <w:rFonts w:ascii="Arial" w:hAnsi="Arial" w:cs="Arial"/>
          <w:b/>
          <w:sz w:val="20"/>
          <w:szCs w:val="20"/>
          <w:lang w:val="ru-RU"/>
        </w:rPr>
        <w:t>Задание 3</w:t>
      </w:r>
      <w:r w:rsidR="00FA1BCC">
        <w:rPr>
          <w:rFonts w:ascii="Arial" w:hAnsi="Arial" w:cs="Arial"/>
          <w:b/>
          <w:sz w:val="20"/>
          <w:szCs w:val="20"/>
          <w:lang w:val="ru-RU"/>
        </w:rPr>
        <w:t xml:space="preserve"> (5 баллов)</w:t>
      </w:r>
      <w:r w:rsidRPr="00A65AF9">
        <w:rPr>
          <w:rFonts w:ascii="Arial" w:hAnsi="Arial" w:cs="Arial"/>
          <w:b/>
          <w:sz w:val="20"/>
          <w:szCs w:val="20"/>
          <w:lang w:val="ru-RU"/>
        </w:rPr>
        <w:t>:</w:t>
      </w:r>
    </w:p>
    <w:p w14:paraId="5E3468AB" w14:textId="2470235C" w:rsidR="00A65AF9" w:rsidRPr="00A65AF9" w:rsidRDefault="00FA1BCC" w:rsidP="00A65AF9">
      <w:pPr>
        <w:keepNext/>
        <w:keepLines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Дайте определение непроизводственным издержкам компании</w:t>
      </w:r>
      <w:r w:rsidR="00A65AF9" w:rsidRPr="00A65AF9">
        <w:rPr>
          <w:rFonts w:ascii="Arial" w:hAnsi="Arial" w:cs="Arial"/>
          <w:sz w:val="20"/>
          <w:szCs w:val="20"/>
          <w:lang w:val="ru-RU"/>
        </w:rPr>
        <w:t>.</w:t>
      </w:r>
    </w:p>
    <w:p w14:paraId="1BA04928" w14:textId="70837688" w:rsidR="00A65AF9" w:rsidRDefault="00A65AF9" w:rsidP="00A65AF9">
      <w:pPr>
        <w:spacing w:after="0" w:line="240" w:lineRule="auto"/>
        <w:rPr>
          <w:rFonts w:ascii="Arial" w:eastAsia="Calibri" w:hAnsi="Arial" w:cs="Arial"/>
          <w:b/>
          <w:lang w:val="ru-RU" w:eastAsia="ru-RU"/>
        </w:rPr>
      </w:pPr>
    </w:p>
    <w:p w14:paraId="7E672754" w14:textId="565CBF52" w:rsidR="00054215" w:rsidRDefault="00054215" w:rsidP="00A65AF9">
      <w:pPr>
        <w:spacing w:after="0" w:line="240" w:lineRule="auto"/>
        <w:rPr>
          <w:rFonts w:ascii="Arial" w:eastAsia="Calibri" w:hAnsi="Arial" w:cs="Arial"/>
          <w:b/>
          <w:lang w:val="ru-RU" w:eastAsia="ru-RU"/>
        </w:rPr>
      </w:pPr>
    </w:p>
    <w:p w14:paraId="3F2485BB" w14:textId="772B21B6" w:rsidR="00054215" w:rsidRDefault="00054215" w:rsidP="00A65AF9">
      <w:pPr>
        <w:spacing w:after="0" w:line="240" w:lineRule="auto"/>
        <w:rPr>
          <w:rFonts w:ascii="Arial" w:eastAsia="Calibri" w:hAnsi="Arial" w:cs="Arial"/>
          <w:b/>
          <w:lang w:val="ru-RU" w:eastAsia="ru-RU"/>
        </w:rPr>
      </w:pPr>
    </w:p>
    <w:p w14:paraId="00BD1EFD" w14:textId="77777777" w:rsidR="006E151D" w:rsidRDefault="006E151D" w:rsidP="00A65AF9">
      <w:pPr>
        <w:spacing w:after="0" w:line="240" w:lineRule="auto"/>
        <w:rPr>
          <w:rFonts w:ascii="Arial" w:eastAsia="Calibri" w:hAnsi="Arial" w:cs="Arial"/>
          <w:b/>
          <w:lang w:val="ru-RU" w:eastAsia="ru-RU"/>
        </w:rPr>
      </w:pPr>
    </w:p>
    <w:p w14:paraId="12BD5DAE" w14:textId="77777777" w:rsidR="006E151D" w:rsidRDefault="006E151D" w:rsidP="00A65AF9">
      <w:pPr>
        <w:spacing w:after="0" w:line="240" w:lineRule="auto"/>
        <w:rPr>
          <w:rFonts w:ascii="Arial" w:eastAsia="Calibri" w:hAnsi="Arial" w:cs="Arial"/>
          <w:b/>
          <w:lang w:val="ru-RU" w:eastAsia="ru-RU"/>
        </w:rPr>
      </w:pPr>
    </w:p>
    <w:p w14:paraId="215F9FF5" w14:textId="77777777" w:rsidR="006E151D" w:rsidRDefault="006E151D" w:rsidP="00A65AF9">
      <w:pPr>
        <w:spacing w:after="0" w:line="240" w:lineRule="auto"/>
        <w:rPr>
          <w:rFonts w:ascii="Arial" w:eastAsia="Calibri" w:hAnsi="Arial" w:cs="Arial"/>
          <w:b/>
          <w:lang w:val="ru-RU" w:eastAsia="ru-RU"/>
        </w:rPr>
      </w:pPr>
    </w:p>
    <w:p w14:paraId="3FF7D156" w14:textId="77777777" w:rsidR="006E151D" w:rsidRDefault="006E151D" w:rsidP="00A65AF9">
      <w:pPr>
        <w:spacing w:after="0" w:line="240" w:lineRule="auto"/>
        <w:rPr>
          <w:rFonts w:ascii="Arial" w:eastAsia="Calibri" w:hAnsi="Arial" w:cs="Arial"/>
          <w:b/>
          <w:lang w:val="ru-RU" w:eastAsia="ru-RU"/>
        </w:rPr>
      </w:pPr>
    </w:p>
    <w:p w14:paraId="653AA392" w14:textId="77777777" w:rsidR="006E151D" w:rsidRDefault="006E151D" w:rsidP="00A65AF9">
      <w:pPr>
        <w:spacing w:after="0" w:line="240" w:lineRule="auto"/>
        <w:rPr>
          <w:rFonts w:ascii="Arial" w:eastAsia="Calibri" w:hAnsi="Arial" w:cs="Arial"/>
          <w:b/>
          <w:lang w:val="ru-RU" w:eastAsia="ru-RU"/>
        </w:rPr>
      </w:pPr>
    </w:p>
    <w:p w14:paraId="4CB92798" w14:textId="7D0A0EA3" w:rsidR="00054215" w:rsidRPr="00282435" w:rsidRDefault="00054215" w:rsidP="00A65AF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 w:rsidRPr="00282435">
        <w:rPr>
          <w:rFonts w:ascii="Arial" w:eastAsia="Calibri" w:hAnsi="Arial" w:cs="Arial"/>
          <w:b/>
          <w:sz w:val="20"/>
          <w:szCs w:val="20"/>
          <w:lang w:val="ru-RU" w:eastAsia="ru-RU"/>
        </w:rPr>
        <w:lastRenderedPageBreak/>
        <w:t xml:space="preserve">РЕШЕНИЕ к </w:t>
      </w:r>
      <w:r w:rsidR="006E151D" w:rsidRPr="00282435">
        <w:rPr>
          <w:rFonts w:ascii="Arial" w:eastAsia="Calibri" w:hAnsi="Arial" w:cs="Arial"/>
          <w:b/>
          <w:sz w:val="20"/>
          <w:szCs w:val="20"/>
          <w:lang w:val="ru-RU" w:eastAsia="ru-RU"/>
        </w:rPr>
        <w:t>Заданию 1</w:t>
      </w:r>
      <w:r w:rsidR="00660DC8">
        <w:rPr>
          <w:rFonts w:ascii="Arial" w:eastAsia="Calibri" w:hAnsi="Arial" w:cs="Arial"/>
          <w:b/>
          <w:sz w:val="20"/>
          <w:szCs w:val="20"/>
          <w:lang w:val="ru-RU" w:eastAsia="ru-RU"/>
        </w:rPr>
        <w:t xml:space="preserve"> (10 баллов)</w:t>
      </w:r>
      <w:r w:rsidR="006E151D" w:rsidRPr="00282435">
        <w:rPr>
          <w:rFonts w:ascii="Arial" w:eastAsia="Calibri" w:hAnsi="Arial" w:cs="Arial"/>
          <w:b/>
          <w:sz w:val="20"/>
          <w:szCs w:val="20"/>
          <w:lang w:val="ru-RU" w:eastAsia="ru-RU"/>
        </w:rPr>
        <w:t>:</w:t>
      </w:r>
    </w:p>
    <w:p w14:paraId="0A51C5DD" w14:textId="77777777" w:rsidR="006E151D" w:rsidRPr="006E151D" w:rsidRDefault="006E151D" w:rsidP="006E151D">
      <w:pPr>
        <w:spacing w:after="0" w:line="240" w:lineRule="auto"/>
        <w:rPr>
          <w:rFonts w:ascii="Arial" w:eastAsia="Calibri" w:hAnsi="Arial" w:cs="Arial"/>
          <w:sz w:val="20"/>
          <w:szCs w:val="20"/>
          <w:lang w:val="ru-RU" w:eastAsia="ru-RU"/>
        </w:rPr>
      </w:pPr>
      <w:r w:rsidRPr="006E151D">
        <w:rPr>
          <w:rFonts w:ascii="Arial" w:eastAsia="Calibri" w:hAnsi="Arial" w:cs="Arial"/>
          <w:sz w:val="20"/>
          <w:szCs w:val="20"/>
          <w:lang w:val="ru-RU" w:eastAsia="ru-RU"/>
        </w:rPr>
        <w:t>Карта нормативных затрат</w:t>
      </w:r>
    </w:p>
    <w:tbl>
      <w:tblPr>
        <w:tblW w:w="4855" w:type="pct"/>
        <w:tblLook w:val="04A0" w:firstRow="1" w:lastRow="0" w:firstColumn="1" w:lastColumn="0" w:noHBand="0" w:noVBand="1"/>
      </w:tblPr>
      <w:tblGrid>
        <w:gridCol w:w="4077"/>
        <w:gridCol w:w="1471"/>
        <w:gridCol w:w="1594"/>
        <w:gridCol w:w="3318"/>
      </w:tblGrid>
      <w:tr w:rsidR="006E151D" w:rsidRPr="006E151D" w14:paraId="52A36218" w14:textId="77777777" w:rsidTr="006E151D">
        <w:trPr>
          <w:trHeight w:val="197"/>
        </w:trPr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07650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7E2C2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30485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Значение</w:t>
            </w:r>
          </w:p>
        </w:tc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1812635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Расчёт</w:t>
            </w:r>
          </w:p>
        </w:tc>
      </w:tr>
      <w:tr w:rsidR="006E151D" w:rsidRPr="006E151D" w14:paraId="0CF680ED" w14:textId="77777777" w:rsidTr="006E151D">
        <w:trPr>
          <w:trHeight w:val="197"/>
        </w:trPr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1E51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 xml:space="preserve">Прямые материальные затраты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E870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proofErr w:type="gramStart"/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у.е.</w:t>
            </w:r>
            <w:proofErr w:type="gramEnd"/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/кг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D074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68BBB9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2,4 = 2*1,2</w:t>
            </w:r>
          </w:p>
        </w:tc>
      </w:tr>
      <w:tr w:rsidR="006E151D" w:rsidRPr="006E151D" w14:paraId="173D3E85" w14:textId="77777777" w:rsidTr="006E151D">
        <w:trPr>
          <w:trHeight w:val="197"/>
        </w:trPr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B9F8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 xml:space="preserve">Прямые трудовые затраты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4FEF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proofErr w:type="gramStart"/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у.е.</w:t>
            </w:r>
            <w:proofErr w:type="gramEnd"/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/кг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72CB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FAAFF5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2,0 = 4*0,5</w:t>
            </w:r>
          </w:p>
        </w:tc>
      </w:tr>
      <w:tr w:rsidR="006E151D" w:rsidRPr="006E151D" w14:paraId="2A4DCEAB" w14:textId="77777777" w:rsidTr="006E151D">
        <w:trPr>
          <w:trHeight w:val="197"/>
        </w:trPr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391A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Переменные накладные расходы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6A8C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proofErr w:type="gramStart"/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у.е.</w:t>
            </w:r>
            <w:proofErr w:type="gramEnd"/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/кг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3701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0,9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5F968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0,9 = 0,5*1,8</w:t>
            </w:r>
          </w:p>
        </w:tc>
      </w:tr>
      <w:tr w:rsidR="006E151D" w:rsidRPr="006E151D" w14:paraId="2164CC9E" w14:textId="77777777" w:rsidTr="006E151D">
        <w:trPr>
          <w:trHeight w:val="394"/>
        </w:trPr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3F54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Постоянные производственные накладные расходы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3EC1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proofErr w:type="gramStart"/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у.е.</w:t>
            </w:r>
            <w:proofErr w:type="gramEnd"/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/кг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1F4C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316E64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60 = 24000/400</w:t>
            </w:r>
          </w:p>
        </w:tc>
      </w:tr>
      <w:tr w:rsidR="006E151D" w:rsidRPr="006E151D" w14:paraId="303C1E41" w14:textId="77777777" w:rsidTr="006E151D">
        <w:trPr>
          <w:trHeight w:val="197"/>
        </w:trPr>
        <w:tc>
          <w:tcPr>
            <w:tcW w:w="19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30A9E85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7014FB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E1B1A9" w14:textId="77777777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65,3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C695705" w14:textId="2F870B42" w:rsidR="006E151D" w:rsidRPr="006E151D" w:rsidRDefault="006E151D" w:rsidP="006E151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E151D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65,3 =2,4+2+0,9+</w:t>
            </w:r>
            <w:r w:rsidR="00282435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60</w:t>
            </w:r>
          </w:p>
        </w:tc>
      </w:tr>
    </w:tbl>
    <w:p w14:paraId="49839075" w14:textId="6AC7B0E6" w:rsidR="006E151D" w:rsidRDefault="006E151D" w:rsidP="00A65AF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ru-RU" w:eastAsia="ru-RU"/>
        </w:rPr>
      </w:pPr>
    </w:p>
    <w:p w14:paraId="09DA642A" w14:textId="37CAEFA8" w:rsidR="00282435" w:rsidRDefault="00282435" w:rsidP="00A65AF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>
        <w:rPr>
          <w:rFonts w:ascii="Arial" w:eastAsia="Calibri" w:hAnsi="Arial" w:cs="Arial"/>
          <w:b/>
          <w:sz w:val="20"/>
          <w:szCs w:val="20"/>
          <w:lang w:val="ru-RU" w:eastAsia="ru-RU"/>
        </w:rPr>
        <w:t>РЕШЕНИЕ к Заданию 2</w:t>
      </w:r>
      <w:r w:rsidR="00660DC8">
        <w:rPr>
          <w:rFonts w:ascii="Arial" w:eastAsia="Calibri" w:hAnsi="Arial" w:cs="Arial"/>
          <w:b/>
          <w:sz w:val="20"/>
          <w:szCs w:val="20"/>
          <w:lang w:val="ru-RU" w:eastAsia="ru-RU"/>
        </w:rPr>
        <w:t xml:space="preserve"> (5 баллов)</w:t>
      </w:r>
      <w:r>
        <w:rPr>
          <w:rFonts w:ascii="Arial" w:eastAsia="Calibri" w:hAnsi="Arial" w:cs="Arial"/>
          <w:b/>
          <w:sz w:val="20"/>
          <w:szCs w:val="20"/>
          <w:lang w:val="ru-RU" w:eastAsia="ru-RU"/>
        </w:rPr>
        <w:t>:</w:t>
      </w:r>
    </w:p>
    <w:p w14:paraId="09706972" w14:textId="4D8411CF" w:rsidR="00282435" w:rsidRPr="00660DC8" w:rsidRDefault="00660DC8" w:rsidP="00A65AF9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ru-RU" w:eastAsia="ru-RU"/>
        </w:rPr>
      </w:pPr>
      <w:r w:rsidRPr="00660DC8">
        <w:rPr>
          <w:rFonts w:ascii="Arial" w:eastAsia="Calibri" w:hAnsi="Arial" w:cs="Arial"/>
          <w:bCs/>
          <w:sz w:val="20"/>
          <w:szCs w:val="20"/>
          <w:lang w:val="ru-RU" w:eastAsia="ru-RU"/>
        </w:rPr>
        <w:t>Оценка запасов</w:t>
      </w:r>
    </w:p>
    <w:tbl>
      <w:tblPr>
        <w:tblW w:w="4855" w:type="pct"/>
        <w:tblLook w:val="04A0" w:firstRow="1" w:lastRow="0" w:firstColumn="1" w:lastColumn="0" w:noHBand="0" w:noVBand="1"/>
      </w:tblPr>
      <w:tblGrid>
        <w:gridCol w:w="4077"/>
        <w:gridCol w:w="1471"/>
        <w:gridCol w:w="1594"/>
        <w:gridCol w:w="3318"/>
      </w:tblGrid>
      <w:tr w:rsidR="00660DC8" w:rsidRPr="00660DC8" w14:paraId="64771229" w14:textId="77777777" w:rsidTr="00660DC8">
        <w:trPr>
          <w:trHeight w:val="197"/>
        </w:trPr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327B5" w14:textId="77777777" w:rsidR="00660DC8" w:rsidRPr="00660DC8" w:rsidRDefault="00660DC8" w:rsidP="00660DC8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60DC8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72471" w14:textId="77777777" w:rsidR="00660DC8" w:rsidRPr="00660DC8" w:rsidRDefault="00660DC8" w:rsidP="00660DC8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60DC8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DED27" w14:textId="77777777" w:rsidR="00660DC8" w:rsidRPr="00660DC8" w:rsidRDefault="00660DC8" w:rsidP="00660DC8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60DC8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 xml:space="preserve">Значение </w:t>
            </w:r>
          </w:p>
        </w:tc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EAFAC6F" w14:textId="77777777" w:rsidR="00660DC8" w:rsidRPr="00660DC8" w:rsidRDefault="00660DC8" w:rsidP="00660DC8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60DC8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Расчёт</w:t>
            </w:r>
          </w:p>
        </w:tc>
      </w:tr>
      <w:tr w:rsidR="00660DC8" w:rsidRPr="00660DC8" w14:paraId="442BCB08" w14:textId="77777777" w:rsidTr="00660DC8">
        <w:trPr>
          <w:trHeight w:val="197"/>
        </w:trPr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A834" w14:textId="77777777" w:rsidR="00660DC8" w:rsidRPr="00660DC8" w:rsidRDefault="00660DC8" w:rsidP="00660DC8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60DC8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Остаток готовой продукции на складе на конец периода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AFA6" w14:textId="77777777" w:rsidR="00660DC8" w:rsidRPr="00660DC8" w:rsidRDefault="00660DC8" w:rsidP="00660DC8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60DC8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6E91" w14:textId="77777777" w:rsidR="00660DC8" w:rsidRPr="00660DC8" w:rsidRDefault="00660DC8" w:rsidP="00660DC8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60DC8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2A5C83" w14:textId="77777777" w:rsidR="00660DC8" w:rsidRPr="00660DC8" w:rsidRDefault="00660DC8" w:rsidP="00660DC8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60DC8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 40 = 380-340</w:t>
            </w:r>
          </w:p>
        </w:tc>
      </w:tr>
      <w:tr w:rsidR="00660DC8" w:rsidRPr="00660DC8" w14:paraId="4354F04D" w14:textId="77777777" w:rsidTr="00660DC8">
        <w:trPr>
          <w:trHeight w:val="197"/>
        </w:trPr>
        <w:tc>
          <w:tcPr>
            <w:tcW w:w="19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18C9A5" w14:textId="77777777" w:rsidR="00660DC8" w:rsidRPr="00660DC8" w:rsidRDefault="00660DC8" w:rsidP="00660DC8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60DC8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Оценка запасов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CB3AE" w14:textId="77777777" w:rsidR="00660DC8" w:rsidRPr="00660DC8" w:rsidRDefault="00660DC8" w:rsidP="00660DC8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proofErr w:type="gramStart"/>
            <w:r w:rsidRPr="00660DC8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у.е.</w:t>
            </w:r>
            <w:proofErr w:type="gramEnd"/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5F3E6" w14:textId="77777777" w:rsidR="00660DC8" w:rsidRPr="00660DC8" w:rsidRDefault="00660DC8" w:rsidP="00660DC8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60DC8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2 612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EAA8A8" w14:textId="68D8344A" w:rsidR="00660DC8" w:rsidRPr="00660DC8" w:rsidRDefault="00660DC8" w:rsidP="00660DC8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660DC8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2612 = 40*65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,3</w:t>
            </w:r>
          </w:p>
        </w:tc>
      </w:tr>
    </w:tbl>
    <w:p w14:paraId="6F233F9F" w14:textId="77777777" w:rsidR="00A65AF9" w:rsidRPr="00660DC8" w:rsidRDefault="00A65AF9" w:rsidP="00A65AF9">
      <w:pPr>
        <w:spacing w:after="0" w:line="240" w:lineRule="auto"/>
        <w:rPr>
          <w:rFonts w:ascii="Arial" w:eastAsia="Calibri" w:hAnsi="Arial" w:cs="Arial"/>
          <w:bCs/>
          <w:lang w:val="ru-RU" w:eastAsia="ru-RU"/>
        </w:rPr>
      </w:pPr>
    </w:p>
    <w:p w14:paraId="364CAA87" w14:textId="42D9AA74" w:rsidR="00A65AF9" w:rsidRDefault="00660DC8" w:rsidP="00A65AF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 w:rsidRPr="00660DC8">
        <w:rPr>
          <w:rFonts w:ascii="Arial" w:eastAsia="Calibri" w:hAnsi="Arial" w:cs="Arial"/>
          <w:b/>
          <w:sz w:val="20"/>
          <w:szCs w:val="20"/>
          <w:lang w:val="ru-RU" w:eastAsia="ru-RU"/>
        </w:rPr>
        <w:t>РЕШЕНИЕ к Заданию 3</w:t>
      </w:r>
      <w:r w:rsidR="00E35EA0">
        <w:rPr>
          <w:rFonts w:ascii="Arial" w:eastAsia="Calibri" w:hAnsi="Arial" w:cs="Arial"/>
          <w:b/>
          <w:sz w:val="20"/>
          <w:szCs w:val="20"/>
          <w:lang w:val="ru-RU" w:eastAsia="ru-RU"/>
        </w:rPr>
        <w:t xml:space="preserve"> (5 баллов)</w:t>
      </w:r>
      <w:r>
        <w:rPr>
          <w:rFonts w:ascii="Arial" w:eastAsia="Calibri" w:hAnsi="Arial" w:cs="Arial"/>
          <w:b/>
          <w:sz w:val="20"/>
          <w:szCs w:val="20"/>
          <w:lang w:val="ru-RU" w:eastAsia="ru-RU"/>
        </w:rPr>
        <w:t>:</w:t>
      </w:r>
    </w:p>
    <w:p w14:paraId="1EE6A415" w14:textId="5E645BA0" w:rsidR="00E35EA0" w:rsidRPr="00E35EA0" w:rsidRDefault="00E35EA0" w:rsidP="004C352E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ru-RU" w:eastAsia="ru-RU"/>
        </w:rPr>
      </w:pPr>
      <w:r w:rsidRPr="00E35EA0">
        <w:rPr>
          <w:rFonts w:ascii="Arial" w:eastAsia="Calibri" w:hAnsi="Arial" w:cs="Arial"/>
          <w:b/>
          <w:bCs/>
          <w:sz w:val="20"/>
          <w:szCs w:val="20"/>
          <w:lang w:val="ru-RU" w:eastAsia="ru-RU"/>
        </w:rPr>
        <w:t>Непроизводственные затраты</w:t>
      </w:r>
      <w:r w:rsidRPr="00E35EA0">
        <w:rPr>
          <w:rFonts w:ascii="Arial" w:eastAsia="Calibri" w:hAnsi="Arial" w:cs="Arial"/>
          <w:bCs/>
          <w:sz w:val="20"/>
          <w:szCs w:val="20"/>
          <w:lang w:val="ru-RU" w:eastAsia="ru-RU"/>
        </w:rPr>
        <w:t xml:space="preserve"> часто подразделяются на две категории: сбытовые расходы и административные расходы. Непроизводственные затраты часто также называют «сбытовыми, общими и административными расходами» (</w:t>
      </w:r>
      <w:proofErr w:type="spellStart"/>
      <w:r w:rsidRPr="00E35EA0">
        <w:rPr>
          <w:rFonts w:ascii="Arial" w:eastAsia="Calibri" w:hAnsi="Arial" w:cs="Arial"/>
          <w:bCs/>
          <w:sz w:val="20"/>
          <w:szCs w:val="20"/>
          <w:lang w:val="ru-RU" w:eastAsia="ru-RU"/>
        </w:rPr>
        <w:t>selling</w:t>
      </w:r>
      <w:proofErr w:type="spellEnd"/>
      <w:r w:rsidRPr="00E35EA0">
        <w:rPr>
          <w:rFonts w:ascii="Arial" w:eastAsia="Calibri" w:hAnsi="Arial" w:cs="Arial"/>
          <w:bCs/>
          <w:sz w:val="20"/>
          <w:szCs w:val="20"/>
          <w:lang w:val="ru-RU" w:eastAsia="ru-RU"/>
        </w:rPr>
        <w:t xml:space="preserve">, </w:t>
      </w:r>
      <w:proofErr w:type="spellStart"/>
      <w:r w:rsidRPr="00E35EA0">
        <w:rPr>
          <w:rFonts w:ascii="Arial" w:eastAsia="Calibri" w:hAnsi="Arial" w:cs="Arial"/>
          <w:bCs/>
          <w:sz w:val="20"/>
          <w:szCs w:val="20"/>
          <w:lang w:val="ru-RU" w:eastAsia="ru-RU"/>
        </w:rPr>
        <w:t>general</w:t>
      </w:r>
      <w:proofErr w:type="spellEnd"/>
      <w:r w:rsidRPr="00E35EA0">
        <w:rPr>
          <w:rFonts w:ascii="Arial" w:eastAsia="Calibri" w:hAnsi="Arial" w:cs="Arial"/>
          <w:bCs/>
          <w:sz w:val="20"/>
          <w:szCs w:val="20"/>
          <w:lang w:val="ru-RU" w:eastAsia="ru-RU"/>
        </w:rPr>
        <w:t xml:space="preserve">, </w:t>
      </w:r>
      <w:proofErr w:type="spellStart"/>
      <w:r w:rsidRPr="00E35EA0">
        <w:rPr>
          <w:rFonts w:ascii="Arial" w:eastAsia="Calibri" w:hAnsi="Arial" w:cs="Arial"/>
          <w:bCs/>
          <w:sz w:val="20"/>
          <w:szCs w:val="20"/>
          <w:lang w:val="ru-RU" w:eastAsia="ru-RU"/>
        </w:rPr>
        <w:t>and</w:t>
      </w:r>
      <w:proofErr w:type="spellEnd"/>
      <w:r w:rsidRPr="00E35EA0">
        <w:rPr>
          <w:rFonts w:ascii="Arial" w:eastAsia="Calibri" w:hAnsi="Arial" w:cs="Arial"/>
          <w:bCs/>
          <w:sz w:val="20"/>
          <w:szCs w:val="20"/>
          <w:lang w:val="ru-RU" w:eastAsia="ru-RU"/>
        </w:rPr>
        <w:t xml:space="preserve"> </w:t>
      </w:r>
      <w:proofErr w:type="spellStart"/>
      <w:r w:rsidRPr="00E35EA0">
        <w:rPr>
          <w:rFonts w:ascii="Arial" w:eastAsia="Calibri" w:hAnsi="Arial" w:cs="Arial"/>
          <w:bCs/>
          <w:sz w:val="20"/>
          <w:szCs w:val="20"/>
          <w:lang w:val="ru-RU" w:eastAsia="ru-RU"/>
        </w:rPr>
        <w:t>administrative</w:t>
      </w:r>
      <w:proofErr w:type="spellEnd"/>
      <w:r w:rsidRPr="00E35EA0">
        <w:rPr>
          <w:rFonts w:ascii="Arial" w:eastAsia="Calibri" w:hAnsi="Arial" w:cs="Arial"/>
          <w:bCs/>
          <w:sz w:val="20"/>
          <w:szCs w:val="20"/>
          <w:lang w:val="ru-RU" w:eastAsia="ru-RU"/>
        </w:rPr>
        <w:t xml:space="preserve"> — SG&amp;A)</w:t>
      </w:r>
      <w:r>
        <w:rPr>
          <w:rFonts w:ascii="Arial" w:eastAsia="Calibri" w:hAnsi="Arial" w:cs="Arial"/>
          <w:bCs/>
          <w:sz w:val="20"/>
          <w:szCs w:val="20"/>
          <w:lang w:val="ru-RU" w:eastAsia="ru-RU"/>
        </w:rPr>
        <w:t>.</w:t>
      </w:r>
    </w:p>
    <w:p w14:paraId="11317A4C" w14:textId="77777777" w:rsidR="00E35EA0" w:rsidRPr="00E35EA0" w:rsidRDefault="00E35EA0" w:rsidP="004C352E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ru-RU" w:eastAsia="ru-RU"/>
        </w:rPr>
      </w:pPr>
      <w:r w:rsidRPr="00E35EA0">
        <w:rPr>
          <w:rFonts w:ascii="Arial" w:eastAsia="Calibri" w:hAnsi="Arial" w:cs="Arial"/>
          <w:b/>
          <w:bCs/>
          <w:sz w:val="20"/>
          <w:szCs w:val="20"/>
          <w:lang w:val="ru-RU" w:eastAsia="ru-RU"/>
        </w:rPr>
        <w:t>Сбытовые расходы</w:t>
      </w:r>
      <w:r w:rsidRPr="00E35EA0">
        <w:rPr>
          <w:rFonts w:ascii="Arial" w:eastAsia="Calibri" w:hAnsi="Arial" w:cs="Arial"/>
          <w:bCs/>
          <w:sz w:val="20"/>
          <w:szCs w:val="20"/>
          <w:lang w:val="ru-RU" w:eastAsia="ru-RU"/>
        </w:rPr>
        <w:t xml:space="preserve"> включают в себя все расходы компании, связанные с выполнением заказов потребителей и доставкой им готовой продукции. К ним относятся затраты на рекламу, транспортировку, выплату комиссионных, оплату труда соответствующих работников и хранение готовой продукции.</w:t>
      </w:r>
    </w:p>
    <w:p w14:paraId="322D5FB8" w14:textId="77777777" w:rsidR="00E35EA0" w:rsidRPr="00E35EA0" w:rsidRDefault="00E35EA0" w:rsidP="004C352E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ru-RU" w:eastAsia="ru-RU"/>
        </w:rPr>
      </w:pPr>
      <w:r w:rsidRPr="00E35EA0">
        <w:rPr>
          <w:rFonts w:ascii="Arial" w:eastAsia="Calibri" w:hAnsi="Arial" w:cs="Arial"/>
          <w:b/>
          <w:bCs/>
          <w:sz w:val="20"/>
          <w:szCs w:val="20"/>
          <w:lang w:val="ru-RU" w:eastAsia="ru-RU"/>
        </w:rPr>
        <w:t>Административные расходы</w:t>
      </w:r>
      <w:r w:rsidRPr="00E35EA0">
        <w:rPr>
          <w:rFonts w:ascii="Arial" w:eastAsia="Calibri" w:hAnsi="Arial" w:cs="Arial"/>
          <w:bCs/>
          <w:sz w:val="20"/>
          <w:szCs w:val="20"/>
          <w:lang w:val="ru-RU" w:eastAsia="ru-RU"/>
        </w:rPr>
        <w:t xml:space="preserve"> включают в себя все расходы, связанные с общим управлением организацией в целом, за исключением сфер производства и сбыта. К ним относятся: оплата труда руководителей, специалистов и служащих, расходы на ведение учета, делопроизводство, поддержание связей с общественностью.</w:t>
      </w:r>
    </w:p>
    <w:p w14:paraId="046A5922" w14:textId="77777777" w:rsidR="00660DC8" w:rsidRPr="00660DC8" w:rsidRDefault="00660DC8" w:rsidP="00A65AF9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ru-RU" w:eastAsia="ru-RU"/>
        </w:rPr>
      </w:pPr>
    </w:p>
    <w:p w14:paraId="1D526F48" w14:textId="4B1BEA75" w:rsidR="00FA1BCC" w:rsidRDefault="00FA1BCC" w:rsidP="00A65AF9">
      <w:pPr>
        <w:spacing w:after="0" w:line="240" w:lineRule="auto"/>
        <w:rPr>
          <w:rFonts w:ascii="Arial" w:eastAsia="Calibri" w:hAnsi="Arial" w:cs="Arial"/>
          <w:b/>
          <w:lang w:val="ru-RU" w:eastAsia="ru-RU"/>
        </w:rPr>
      </w:pPr>
    </w:p>
    <w:p w14:paraId="08FE6279" w14:textId="77777777" w:rsidR="00E35EA0" w:rsidRPr="00A65AF9" w:rsidRDefault="00E35EA0" w:rsidP="00A65AF9">
      <w:pPr>
        <w:spacing w:after="0" w:line="240" w:lineRule="auto"/>
        <w:rPr>
          <w:rFonts w:ascii="Arial" w:eastAsia="Calibri" w:hAnsi="Arial" w:cs="Arial"/>
          <w:b/>
          <w:lang w:val="ru-RU" w:eastAsia="ru-RU"/>
        </w:rPr>
      </w:pPr>
    </w:p>
    <w:p w14:paraId="3636C8F2" w14:textId="02151FE1" w:rsidR="00A65AF9" w:rsidRPr="00A65AF9" w:rsidRDefault="00A65AF9" w:rsidP="00A65AF9">
      <w:pPr>
        <w:spacing w:after="0" w:line="240" w:lineRule="auto"/>
        <w:rPr>
          <w:rFonts w:ascii="Arial" w:eastAsia="Calibri" w:hAnsi="Arial" w:cs="Arial"/>
          <w:b/>
          <w:lang w:val="ru-RU" w:eastAsia="ru-RU"/>
        </w:rPr>
      </w:pPr>
      <w:r w:rsidRPr="00A65AF9">
        <w:rPr>
          <w:rFonts w:ascii="Arial" w:eastAsia="Calibri" w:hAnsi="Arial" w:cs="Arial"/>
          <w:b/>
          <w:lang w:val="ru-RU" w:eastAsia="ru-RU"/>
        </w:rPr>
        <w:t>Зад</w:t>
      </w:r>
      <w:r w:rsidR="00FA1BCC">
        <w:rPr>
          <w:rFonts w:ascii="Arial" w:eastAsia="Calibri" w:hAnsi="Arial" w:cs="Arial"/>
          <w:b/>
          <w:lang w:val="ru-RU" w:eastAsia="ru-RU"/>
        </w:rPr>
        <w:t>ача</w:t>
      </w:r>
      <w:r w:rsidRPr="00A65AF9">
        <w:rPr>
          <w:rFonts w:ascii="Arial" w:eastAsia="Calibri" w:hAnsi="Arial" w:cs="Arial"/>
          <w:b/>
          <w:lang w:val="ru-RU" w:eastAsia="ru-RU"/>
        </w:rPr>
        <w:t xml:space="preserve"> № </w:t>
      </w:r>
      <w:r w:rsidR="00FA1BCC">
        <w:rPr>
          <w:rFonts w:ascii="Arial" w:eastAsia="Calibri" w:hAnsi="Arial" w:cs="Arial"/>
          <w:b/>
          <w:lang w:val="kk-KZ" w:eastAsia="ru-RU"/>
        </w:rPr>
        <w:t>2</w:t>
      </w:r>
      <w:r w:rsidRPr="00A65AF9">
        <w:rPr>
          <w:rFonts w:ascii="Arial" w:eastAsia="Calibri" w:hAnsi="Arial" w:cs="Arial"/>
          <w:b/>
          <w:lang w:val="ru-RU" w:eastAsia="ru-RU"/>
        </w:rPr>
        <w:t xml:space="preserve"> (</w:t>
      </w:r>
      <w:r w:rsidRPr="00A65AF9">
        <w:rPr>
          <w:rFonts w:ascii="Arial" w:eastAsia="Calibri" w:hAnsi="Arial" w:cs="Arial"/>
          <w:b/>
          <w:lang w:val="kk-KZ" w:eastAsia="ru-RU"/>
        </w:rPr>
        <w:t>20</w:t>
      </w:r>
      <w:r w:rsidRPr="00A65AF9">
        <w:rPr>
          <w:rFonts w:ascii="Arial" w:eastAsia="Calibri" w:hAnsi="Arial" w:cs="Arial"/>
          <w:b/>
          <w:lang w:val="ru-RU" w:eastAsia="ru-RU"/>
        </w:rPr>
        <w:t xml:space="preserve"> баллов)</w:t>
      </w:r>
    </w:p>
    <w:p w14:paraId="044DC488" w14:textId="4CF07311" w:rsidR="00FA1BCC" w:rsidRPr="00FA1BCC" w:rsidRDefault="00FA1BCC" w:rsidP="00FA1BC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 w:rsidRPr="00FA1BCC">
        <w:rPr>
          <w:rFonts w:ascii="Arial" w:eastAsia="Calibri" w:hAnsi="Arial" w:cs="Arial"/>
          <w:sz w:val="20"/>
          <w:szCs w:val="20"/>
          <w:lang w:val="ru-RU" w:eastAsia="ru-RU"/>
        </w:rPr>
        <w:t xml:space="preserve">Годовой объем производства Компании </w:t>
      </w:r>
      <w:proofErr w:type="spellStart"/>
      <w:r w:rsidRPr="00FA1BCC">
        <w:rPr>
          <w:rFonts w:ascii="Arial" w:eastAsia="Calibri" w:hAnsi="Arial" w:cs="Arial"/>
          <w:sz w:val="20"/>
          <w:szCs w:val="20"/>
          <w:lang w:val="ru-RU" w:eastAsia="ru-RU"/>
        </w:rPr>
        <w:t>Zeta</w:t>
      </w:r>
      <w:proofErr w:type="spellEnd"/>
      <w:r w:rsidRPr="00FA1BCC">
        <w:rPr>
          <w:rFonts w:ascii="Arial" w:eastAsia="Calibri" w:hAnsi="Arial" w:cs="Arial"/>
          <w:sz w:val="20"/>
          <w:szCs w:val="20"/>
          <w:lang w:val="ru-RU" w:eastAsia="ru-RU"/>
        </w:rPr>
        <w:t xml:space="preserve"> составил: продукт Х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– </w:t>
      </w:r>
      <w:r w:rsidRPr="00FA1BCC">
        <w:rPr>
          <w:rFonts w:ascii="Arial" w:eastAsia="Calibri" w:hAnsi="Arial" w:cs="Arial"/>
          <w:sz w:val="20"/>
          <w:szCs w:val="20"/>
          <w:lang w:val="ru-RU" w:eastAsia="ru-RU"/>
        </w:rPr>
        <w:t xml:space="preserve">20 тыс. шт.; продукт </w:t>
      </w:r>
      <w:r w:rsidRPr="00FA1BCC">
        <w:rPr>
          <w:rFonts w:ascii="Arial" w:eastAsia="Calibri" w:hAnsi="Arial" w:cs="Arial"/>
          <w:sz w:val="20"/>
          <w:szCs w:val="20"/>
          <w:lang w:val="en-US" w:eastAsia="ru-RU"/>
        </w:rPr>
        <w:t>Y</w:t>
      </w:r>
      <w:r w:rsidRPr="00FA1BCC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– </w:t>
      </w:r>
      <w:r w:rsidRPr="00FA1BCC">
        <w:rPr>
          <w:rFonts w:ascii="Arial" w:eastAsia="Calibri" w:hAnsi="Arial" w:cs="Arial"/>
          <w:sz w:val="20"/>
          <w:szCs w:val="20"/>
          <w:lang w:val="ru-RU" w:eastAsia="ru-RU"/>
        </w:rPr>
        <w:t xml:space="preserve">30 тыс. шт., реализуемых по цене 400 и 500 </w:t>
      </w:r>
      <w:proofErr w:type="gramStart"/>
      <w:r w:rsidRPr="00FA1BCC">
        <w:rPr>
          <w:rFonts w:ascii="Arial" w:eastAsia="Calibri" w:hAnsi="Arial" w:cs="Arial"/>
          <w:sz w:val="20"/>
          <w:szCs w:val="20"/>
          <w:lang w:val="ru-RU" w:eastAsia="ru-RU"/>
        </w:rPr>
        <w:t>у.е.</w:t>
      </w:r>
      <w:proofErr w:type="gramEnd"/>
      <w:r w:rsidRPr="00FA1BCC">
        <w:rPr>
          <w:rFonts w:ascii="Arial" w:eastAsia="Calibri" w:hAnsi="Arial" w:cs="Arial"/>
          <w:sz w:val="20"/>
          <w:szCs w:val="20"/>
          <w:lang w:val="ru-RU" w:eastAsia="ru-RU"/>
        </w:rPr>
        <w:t xml:space="preserve"> за штуку соответственно. Для </w:t>
      </w:r>
      <w:proofErr w:type="spellStart"/>
      <w:r w:rsidRPr="00FA1BCC">
        <w:rPr>
          <w:rFonts w:ascii="Arial" w:eastAsia="Calibri" w:hAnsi="Arial" w:cs="Arial"/>
          <w:sz w:val="20"/>
          <w:szCs w:val="20"/>
          <w:lang w:val="ru-RU" w:eastAsia="ru-RU"/>
        </w:rPr>
        <w:t>попроцессной</w:t>
      </w:r>
      <w:proofErr w:type="spellEnd"/>
      <w:r w:rsidRPr="00FA1BCC">
        <w:rPr>
          <w:rFonts w:ascii="Arial" w:eastAsia="Calibri" w:hAnsi="Arial" w:cs="Arial"/>
          <w:sz w:val="20"/>
          <w:szCs w:val="20"/>
          <w:lang w:val="ru-RU" w:eastAsia="ru-RU"/>
        </w:rPr>
        <w:t xml:space="preserve"> калькуляции себестоимости продукции на основе метода ABC бухгалтерским департаментом была подготовлена следующая информация: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0"/>
        <w:gridCol w:w="1351"/>
        <w:gridCol w:w="1499"/>
        <w:gridCol w:w="1502"/>
      </w:tblGrid>
      <w:tr w:rsidR="00FA1BCC" w:rsidRPr="00FA1BCC" w14:paraId="0E27A04C" w14:textId="77777777" w:rsidTr="008E4F02">
        <w:trPr>
          <w:trHeight w:val="335"/>
        </w:trPr>
        <w:tc>
          <w:tcPr>
            <w:tcW w:w="2979" w:type="pct"/>
            <w:shd w:val="clear" w:color="auto" w:fill="auto"/>
            <w:vAlign w:val="bottom"/>
            <w:hideMark/>
          </w:tcPr>
          <w:p w14:paraId="36793FF7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i/>
                <w:iCs/>
                <w:sz w:val="20"/>
                <w:szCs w:val="20"/>
                <w:lang w:val="ru-RU" w:eastAsia="ru-RU"/>
              </w:rPr>
              <w:t xml:space="preserve">Информация по продуктам </w:t>
            </w:r>
          </w:p>
        </w:tc>
        <w:tc>
          <w:tcPr>
            <w:tcW w:w="627" w:type="pct"/>
            <w:shd w:val="clear" w:color="auto" w:fill="auto"/>
            <w:vAlign w:val="bottom"/>
            <w:hideMark/>
          </w:tcPr>
          <w:p w14:paraId="6497C729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96" w:type="pct"/>
            <w:shd w:val="clear" w:color="auto" w:fill="auto"/>
            <w:vAlign w:val="bottom"/>
            <w:hideMark/>
          </w:tcPr>
          <w:p w14:paraId="2DC06755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97" w:type="pct"/>
            <w:shd w:val="clear" w:color="auto" w:fill="auto"/>
            <w:vAlign w:val="bottom"/>
            <w:hideMark/>
          </w:tcPr>
          <w:p w14:paraId="4948EFE2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</w:tr>
      <w:tr w:rsidR="00FA1BCC" w:rsidRPr="00FA1BCC" w14:paraId="3CA70E74" w14:textId="77777777" w:rsidTr="008E4F02">
        <w:trPr>
          <w:trHeight w:val="285"/>
        </w:trPr>
        <w:tc>
          <w:tcPr>
            <w:tcW w:w="297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3D4C5E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A773EF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E178418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Продукт Х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33789D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Продукт </w:t>
            </w:r>
            <w:r w:rsidRPr="00FA1BCC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Y</w:t>
            </w:r>
          </w:p>
        </w:tc>
      </w:tr>
      <w:tr w:rsidR="00FA1BCC" w:rsidRPr="00FA1BCC" w14:paraId="0C468B54" w14:textId="77777777" w:rsidTr="008E4F02">
        <w:trPr>
          <w:trHeight w:val="285"/>
        </w:trPr>
        <w:tc>
          <w:tcPr>
            <w:tcW w:w="29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E255CC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Годовой объем производства 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027542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595272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</w:t>
            </w:r>
            <w:r w:rsidRPr="00FA1BCC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BCC7B7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30</w:t>
            </w:r>
            <w:r w:rsidRPr="00FA1BCC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000</w:t>
            </w:r>
          </w:p>
        </w:tc>
      </w:tr>
      <w:tr w:rsidR="00FA1BCC" w:rsidRPr="00FA1BCC" w14:paraId="052FCD68" w14:textId="77777777" w:rsidTr="008E4F02">
        <w:trPr>
          <w:trHeight w:val="285"/>
        </w:trPr>
        <w:tc>
          <w:tcPr>
            <w:tcW w:w="29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5BD2D0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Количество заказов на продукцию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B31901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D311FB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65A31F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200</w:t>
            </w:r>
          </w:p>
        </w:tc>
      </w:tr>
      <w:tr w:rsidR="00FA1BCC" w:rsidRPr="00FA1BCC" w14:paraId="156E7997" w14:textId="77777777" w:rsidTr="008E4F02">
        <w:trPr>
          <w:trHeight w:val="285"/>
        </w:trPr>
        <w:tc>
          <w:tcPr>
            <w:tcW w:w="29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E7CD0D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Цена реализации 1 шт. продукции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B21D06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proofErr w:type="gramStart"/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у.е.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105CF3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CAB429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500</w:t>
            </w:r>
          </w:p>
        </w:tc>
      </w:tr>
      <w:tr w:rsidR="00FA1BCC" w:rsidRPr="00FA1BCC" w14:paraId="5EAD2384" w14:textId="77777777" w:rsidTr="008E4F02">
        <w:trPr>
          <w:trHeight w:val="285"/>
        </w:trPr>
        <w:tc>
          <w:tcPr>
            <w:tcW w:w="29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A3B5086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Прямые </w:t>
            </w:r>
            <w:proofErr w:type="gramStart"/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материалы  на</w:t>
            </w:r>
            <w:proofErr w:type="gramEnd"/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 1 шт. продукции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8D0722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proofErr w:type="gramStart"/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у.е.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57971E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44D25BA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230</w:t>
            </w:r>
          </w:p>
        </w:tc>
      </w:tr>
      <w:tr w:rsidR="00FA1BCC" w:rsidRPr="00FA1BCC" w14:paraId="266F48D2" w14:textId="77777777" w:rsidTr="008E4F02">
        <w:trPr>
          <w:trHeight w:val="285"/>
        </w:trPr>
        <w:tc>
          <w:tcPr>
            <w:tcW w:w="29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3385BB7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Прямые трудозатраты на 1 шт. продукции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235061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часы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CF4500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F96C77A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6</w:t>
            </w:r>
          </w:p>
        </w:tc>
      </w:tr>
      <w:tr w:rsidR="00FA1BCC" w:rsidRPr="00FA1BCC" w14:paraId="37CF5E57" w14:textId="77777777" w:rsidTr="008E4F02">
        <w:trPr>
          <w:trHeight w:val="285"/>
        </w:trPr>
        <w:tc>
          <w:tcPr>
            <w:tcW w:w="29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496E4B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Ставка прямых трудозатрат за час работы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18EA19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proofErr w:type="gramStart"/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у.е.</w:t>
            </w:r>
            <w:proofErr w:type="gramEnd"/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/час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D9730F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1FE635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12</w:t>
            </w:r>
          </w:p>
        </w:tc>
      </w:tr>
      <w:tr w:rsidR="00FA1BCC" w:rsidRPr="00FA1BCC" w14:paraId="40055BAD" w14:textId="77777777" w:rsidTr="008E4F02">
        <w:trPr>
          <w:trHeight w:val="285"/>
        </w:trPr>
        <w:tc>
          <w:tcPr>
            <w:tcW w:w="29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62F657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Количество спец деталей на 1 шт. готовой продукции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912D10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7AA743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6F971F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8</w:t>
            </w:r>
          </w:p>
        </w:tc>
      </w:tr>
      <w:tr w:rsidR="00FA1BCC" w:rsidRPr="00FA1BCC" w14:paraId="588AF41C" w14:textId="77777777" w:rsidTr="008E4F02">
        <w:trPr>
          <w:trHeight w:val="285"/>
        </w:trPr>
        <w:tc>
          <w:tcPr>
            <w:tcW w:w="29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9AC667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Объем одной производственной партии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BA2CFE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5CE25F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5</w:t>
            </w:r>
            <w:r w:rsidRPr="00FA1BCC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64FEAC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6</w:t>
            </w:r>
            <w:r w:rsidRPr="00FA1BCC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000</w:t>
            </w:r>
          </w:p>
        </w:tc>
      </w:tr>
      <w:tr w:rsidR="00FA1BCC" w:rsidRPr="00FA1BCC" w14:paraId="00023AA2" w14:textId="77777777" w:rsidTr="008E4F02">
        <w:trPr>
          <w:trHeight w:val="285"/>
        </w:trPr>
        <w:tc>
          <w:tcPr>
            <w:tcW w:w="297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5C3B807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Число переналадок линии после изготовления 1 партии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077C6ED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E173888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BE0895B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5</w:t>
            </w:r>
          </w:p>
        </w:tc>
      </w:tr>
    </w:tbl>
    <w:p w14:paraId="709012C5" w14:textId="77777777" w:rsidR="00FA1BCC" w:rsidRPr="00FA1BCC" w:rsidRDefault="00FA1BCC" w:rsidP="00FA1BCC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val="ru-RU" w:eastAsia="ru-RU"/>
        </w:rPr>
      </w:pPr>
      <w:r w:rsidRPr="00FA1BCC">
        <w:rPr>
          <w:rFonts w:ascii="Arial" w:eastAsia="Calibri" w:hAnsi="Arial" w:cs="Arial"/>
          <w:sz w:val="20"/>
          <w:szCs w:val="20"/>
          <w:lang w:val="ru-RU" w:eastAsia="ru-RU"/>
        </w:rPr>
        <w:br/>
      </w:r>
      <w:r w:rsidRPr="00FA1BCC">
        <w:rPr>
          <w:rFonts w:ascii="Arial" w:eastAsia="Calibri" w:hAnsi="Arial" w:cs="Arial"/>
          <w:i/>
          <w:iCs/>
          <w:sz w:val="20"/>
          <w:szCs w:val="20"/>
          <w:lang w:val="ru-RU" w:eastAsia="ru-RU"/>
        </w:rPr>
        <w:t>Информация о накладных расходах и их драйверах</w:t>
      </w:r>
    </w:p>
    <w:tbl>
      <w:tblPr>
        <w:tblW w:w="4802" w:type="pct"/>
        <w:tblBorders>
          <w:insideH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3"/>
        <w:gridCol w:w="1821"/>
        <w:gridCol w:w="3211"/>
      </w:tblGrid>
      <w:tr w:rsidR="00FA1BCC" w:rsidRPr="00FA1BCC" w14:paraId="689574AC" w14:textId="77777777" w:rsidTr="008E4F02">
        <w:trPr>
          <w:trHeight w:val="464"/>
        </w:trPr>
        <w:tc>
          <w:tcPr>
            <w:tcW w:w="2568" w:type="pct"/>
            <w:shd w:val="clear" w:color="auto" w:fill="auto"/>
            <w:vAlign w:val="center"/>
            <w:hideMark/>
          </w:tcPr>
          <w:p w14:paraId="622CF911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725BDF5C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 Значение, </w:t>
            </w:r>
            <w:proofErr w:type="gramStart"/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у.е.</w:t>
            </w:r>
            <w:proofErr w:type="gramEnd"/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14:paraId="4994B2A0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Драйвер</w:t>
            </w:r>
          </w:p>
        </w:tc>
      </w:tr>
      <w:tr w:rsidR="00FA1BCC" w:rsidRPr="00FA1BCC" w14:paraId="54863498" w14:textId="77777777" w:rsidTr="008E4F02">
        <w:trPr>
          <w:trHeight w:val="67"/>
        </w:trPr>
        <w:tc>
          <w:tcPr>
            <w:tcW w:w="2568" w:type="pct"/>
            <w:shd w:val="clear" w:color="auto" w:fill="auto"/>
            <w:vAlign w:val="center"/>
            <w:hideMark/>
          </w:tcPr>
          <w:p w14:paraId="48A9CE70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Затраты на переналадку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3561845E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10 000</w:t>
            </w: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14:paraId="791FD047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Число переналадок</w:t>
            </w:r>
          </w:p>
        </w:tc>
      </w:tr>
      <w:tr w:rsidR="00FA1BCC" w:rsidRPr="00FA1BCC" w14:paraId="4083660A" w14:textId="77777777" w:rsidTr="008E4F02">
        <w:trPr>
          <w:trHeight w:val="72"/>
        </w:trPr>
        <w:tc>
          <w:tcPr>
            <w:tcW w:w="2568" w:type="pct"/>
            <w:shd w:val="clear" w:color="auto" w:fill="auto"/>
            <w:vAlign w:val="center"/>
            <w:hideMark/>
          </w:tcPr>
          <w:p w14:paraId="3B9C8E59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Затраты на манипуляцию с материалами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000DD217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16 000</w:t>
            </w: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14:paraId="2D416318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Число партий</w:t>
            </w:r>
          </w:p>
        </w:tc>
      </w:tr>
      <w:tr w:rsidR="00FA1BCC" w:rsidRPr="00FA1BCC" w14:paraId="2D2F8002" w14:textId="77777777" w:rsidTr="008E4F02">
        <w:trPr>
          <w:trHeight w:val="67"/>
        </w:trPr>
        <w:tc>
          <w:tcPr>
            <w:tcW w:w="2568" w:type="pct"/>
            <w:shd w:val="clear" w:color="auto" w:fill="auto"/>
            <w:vAlign w:val="center"/>
            <w:hideMark/>
          </w:tcPr>
          <w:p w14:paraId="0BEE5857" w14:textId="1F2C738B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Затраты на манипуляцию со спец</w:t>
            </w:r>
            <w:r w:rsidR="006815A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.</w:t>
            </w: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 деталями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51BFB8C0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40 000</w:t>
            </w: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14:paraId="431F91F7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Количество спец деталей</w:t>
            </w:r>
          </w:p>
        </w:tc>
      </w:tr>
      <w:tr w:rsidR="00FA1BCC" w:rsidRPr="00FA1BCC" w14:paraId="498E8EDD" w14:textId="77777777" w:rsidTr="008E4F02">
        <w:trPr>
          <w:trHeight w:val="67"/>
        </w:trPr>
        <w:tc>
          <w:tcPr>
            <w:tcW w:w="2568" w:type="pct"/>
            <w:shd w:val="clear" w:color="auto" w:fill="auto"/>
            <w:vAlign w:val="center"/>
            <w:hideMark/>
          </w:tcPr>
          <w:p w14:paraId="124E86F3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затраты на обработку заказов (выставление счетов)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699BD0EC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5 000</w:t>
            </w: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14:paraId="19AAD3DD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Число заказов</w:t>
            </w:r>
          </w:p>
        </w:tc>
      </w:tr>
      <w:tr w:rsidR="00FA1BCC" w:rsidRPr="00FA1BCC" w14:paraId="657388C0" w14:textId="77777777" w:rsidTr="008E4F02">
        <w:trPr>
          <w:trHeight w:val="67"/>
        </w:trPr>
        <w:tc>
          <w:tcPr>
            <w:tcW w:w="2568" w:type="pct"/>
            <w:shd w:val="clear" w:color="auto" w:fill="auto"/>
            <w:vAlign w:val="center"/>
            <w:hideMark/>
          </w:tcPr>
          <w:p w14:paraId="7D0B9C5B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Прочие накладные затраты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417A5ABA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240 000</w:t>
            </w: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14:paraId="0DF75B3A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Количество чел.-часов</w:t>
            </w:r>
          </w:p>
        </w:tc>
      </w:tr>
      <w:tr w:rsidR="00FA1BCC" w:rsidRPr="00FA1BCC" w14:paraId="12610D6C" w14:textId="77777777" w:rsidTr="008E4F02">
        <w:trPr>
          <w:trHeight w:val="72"/>
        </w:trPr>
        <w:tc>
          <w:tcPr>
            <w:tcW w:w="2568" w:type="pct"/>
            <w:shd w:val="clear" w:color="auto" w:fill="auto"/>
            <w:vAlign w:val="center"/>
            <w:hideMark/>
          </w:tcPr>
          <w:p w14:paraId="1C520EEF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Всего накладных расходов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14:paraId="1313B0DB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FA1BCC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311 000</w:t>
            </w:r>
          </w:p>
        </w:tc>
        <w:tc>
          <w:tcPr>
            <w:tcW w:w="1552" w:type="pct"/>
            <w:shd w:val="clear" w:color="auto" w:fill="auto"/>
            <w:vAlign w:val="bottom"/>
            <w:hideMark/>
          </w:tcPr>
          <w:p w14:paraId="757486B7" w14:textId="77777777" w:rsidR="00FA1BCC" w:rsidRPr="00FA1BCC" w:rsidRDefault="00FA1BCC" w:rsidP="00FA1B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</w:tr>
    </w:tbl>
    <w:p w14:paraId="380D5F85" w14:textId="77777777" w:rsidR="00FA1BCC" w:rsidRDefault="00FA1BCC" w:rsidP="00A65A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0FD2EA9" w14:textId="16DAB392" w:rsidR="00A65AF9" w:rsidRPr="00A65AF9" w:rsidRDefault="00A65AF9" w:rsidP="00A65AF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 w:rsidRPr="00A65AF9">
        <w:rPr>
          <w:rFonts w:ascii="Arial" w:eastAsia="Calibri" w:hAnsi="Arial" w:cs="Arial"/>
          <w:b/>
          <w:sz w:val="20"/>
          <w:szCs w:val="20"/>
          <w:lang w:val="ru-RU" w:eastAsia="ru-RU"/>
        </w:rPr>
        <w:t>Задание 1</w:t>
      </w:r>
      <w:r w:rsidR="006815AC">
        <w:rPr>
          <w:rFonts w:ascii="Arial" w:eastAsia="Calibri" w:hAnsi="Arial" w:cs="Arial"/>
          <w:b/>
          <w:sz w:val="20"/>
          <w:szCs w:val="20"/>
          <w:lang w:val="ru-RU" w:eastAsia="ru-RU"/>
        </w:rPr>
        <w:t xml:space="preserve"> (10 баллов):</w:t>
      </w:r>
    </w:p>
    <w:p w14:paraId="1784B507" w14:textId="5C0A4909" w:rsidR="00A65AF9" w:rsidRPr="00A65AF9" w:rsidRDefault="006815AC" w:rsidP="00A65AF9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Рассчитайте для каждого продукта ставки драйверов накладных расходов используя метод </w:t>
      </w:r>
      <w:proofErr w:type="spellStart"/>
      <w:r>
        <w:rPr>
          <w:rFonts w:ascii="Arial" w:eastAsia="Calibri" w:hAnsi="Arial" w:cs="Arial"/>
          <w:sz w:val="20"/>
          <w:szCs w:val="20"/>
          <w:lang w:val="ru-RU" w:eastAsia="ru-RU"/>
        </w:rPr>
        <w:t>попроцессного</w:t>
      </w:r>
      <w:proofErr w:type="spellEnd"/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калькулирования </w:t>
      </w:r>
      <w:r>
        <w:rPr>
          <w:rFonts w:ascii="Arial" w:eastAsia="Calibri" w:hAnsi="Arial" w:cs="Arial"/>
          <w:sz w:val="20"/>
          <w:szCs w:val="20"/>
          <w:lang w:val="en-US" w:eastAsia="ru-RU"/>
        </w:rPr>
        <w:t>ABC</w:t>
      </w:r>
      <w:r>
        <w:rPr>
          <w:rFonts w:ascii="Arial" w:eastAsia="Calibri" w:hAnsi="Arial" w:cs="Arial"/>
          <w:sz w:val="20"/>
          <w:szCs w:val="20"/>
          <w:lang w:val="ru-RU" w:eastAsia="ru-RU"/>
        </w:rPr>
        <w:t>.</w:t>
      </w:r>
    </w:p>
    <w:p w14:paraId="592193F0" w14:textId="6DC55D84" w:rsidR="00A65AF9" w:rsidRPr="00A65AF9" w:rsidRDefault="00A65AF9" w:rsidP="00A65AF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 w:rsidRPr="00A65AF9">
        <w:rPr>
          <w:rFonts w:ascii="Arial" w:eastAsia="Calibri" w:hAnsi="Arial" w:cs="Arial"/>
          <w:b/>
          <w:sz w:val="20"/>
          <w:szCs w:val="20"/>
          <w:lang w:val="ru-RU" w:eastAsia="ru-RU"/>
        </w:rPr>
        <w:t>Задание 2</w:t>
      </w:r>
      <w:r w:rsidR="006815AC">
        <w:rPr>
          <w:rFonts w:ascii="Arial" w:eastAsia="Calibri" w:hAnsi="Arial" w:cs="Arial"/>
          <w:b/>
          <w:sz w:val="20"/>
          <w:szCs w:val="20"/>
          <w:lang w:val="ru-RU" w:eastAsia="ru-RU"/>
        </w:rPr>
        <w:t xml:space="preserve"> (5 баллов):</w:t>
      </w:r>
    </w:p>
    <w:p w14:paraId="2D91FC3B" w14:textId="6D715074" w:rsidR="00A65AF9" w:rsidRPr="00A65AF9" w:rsidRDefault="006815AC" w:rsidP="006815AC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По каждому продукту рассчитайте производственные накладные расходы на одну единицу готовой продукции.</w:t>
      </w:r>
    </w:p>
    <w:p w14:paraId="548633FB" w14:textId="76A605D1" w:rsidR="00A65AF9" w:rsidRPr="00A65AF9" w:rsidRDefault="00A65AF9" w:rsidP="00A65AF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 w:rsidRPr="00A65AF9">
        <w:rPr>
          <w:rFonts w:ascii="Arial" w:eastAsia="Calibri" w:hAnsi="Arial" w:cs="Arial"/>
          <w:b/>
          <w:sz w:val="20"/>
          <w:szCs w:val="20"/>
          <w:lang w:val="ru-RU" w:eastAsia="ru-RU"/>
        </w:rPr>
        <w:t>Задание 3</w:t>
      </w:r>
      <w:r w:rsidR="006815AC">
        <w:rPr>
          <w:rFonts w:ascii="Arial" w:eastAsia="Calibri" w:hAnsi="Arial" w:cs="Arial"/>
          <w:b/>
          <w:sz w:val="20"/>
          <w:szCs w:val="20"/>
          <w:lang w:val="ru-RU" w:eastAsia="ru-RU"/>
        </w:rPr>
        <w:t xml:space="preserve"> (5 баллов):</w:t>
      </w:r>
    </w:p>
    <w:p w14:paraId="79960C64" w14:textId="221478E0" w:rsidR="00A65AF9" w:rsidRDefault="006815AC" w:rsidP="006815AC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Что относится к невозвратным затратам?</w:t>
      </w:r>
    </w:p>
    <w:p w14:paraId="066DF6B4" w14:textId="439E1C40" w:rsidR="00E35EA0" w:rsidRDefault="00E35EA0" w:rsidP="00E35EA0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3AE9A52" w14:textId="402F25C2" w:rsidR="00E35EA0" w:rsidRPr="00E35EA0" w:rsidRDefault="00E35EA0" w:rsidP="00E35EA0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ru-RU" w:eastAsia="ru-RU"/>
        </w:rPr>
      </w:pPr>
      <w:r w:rsidRPr="00E35EA0">
        <w:rPr>
          <w:rFonts w:ascii="Arial" w:eastAsia="Calibri" w:hAnsi="Arial" w:cs="Arial"/>
          <w:b/>
          <w:bCs/>
          <w:sz w:val="20"/>
          <w:szCs w:val="20"/>
          <w:lang w:val="ru-RU" w:eastAsia="ru-RU"/>
        </w:rPr>
        <w:lastRenderedPageBreak/>
        <w:t>РЕШЕНИЕ к Заданию 1 (10 баллов):</w:t>
      </w:r>
    </w:p>
    <w:p w14:paraId="0C6644D4" w14:textId="34DD7969" w:rsidR="00A65AF9" w:rsidRPr="00A65AF9" w:rsidRDefault="00E35EA0" w:rsidP="00A65A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Оценка драйвера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1597"/>
        <w:gridCol w:w="1679"/>
        <w:gridCol w:w="1696"/>
        <w:gridCol w:w="1231"/>
      </w:tblGrid>
      <w:tr w:rsidR="00E35EA0" w:rsidRPr="00E35EA0" w14:paraId="23343906" w14:textId="77777777" w:rsidTr="00E35EA0">
        <w:trPr>
          <w:trHeight w:val="290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C355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Драйвера (Базы распределения затрат)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8A90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ABBA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Продукт 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CA52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Продукт </w:t>
            </w:r>
            <w:r w:rsidRPr="00E35EA0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9E22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Итого</w:t>
            </w:r>
          </w:p>
        </w:tc>
      </w:tr>
      <w:tr w:rsidR="00E35EA0" w:rsidRPr="00E35EA0" w14:paraId="7F5434C6" w14:textId="77777777" w:rsidTr="00E35EA0">
        <w:trPr>
          <w:trHeight w:val="290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5746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Число заказов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E5D5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E836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100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0C33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DD4A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300</w:t>
            </w:r>
          </w:p>
        </w:tc>
      </w:tr>
      <w:tr w:rsidR="00E35EA0" w:rsidRPr="00E35EA0" w14:paraId="37B6711E" w14:textId="77777777" w:rsidTr="00E35EA0">
        <w:trPr>
          <w:trHeight w:val="290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886A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Число партий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2758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36D6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5761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0173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</w:tr>
      <w:tr w:rsidR="00E35EA0" w:rsidRPr="00E35EA0" w14:paraId="3387E6DD" w14:textId="77777777" w:rsidTr="00E35EA0">
        <w:trPr>
          <w:trHeight w:val="290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6BA8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Число переналадок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EB1E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A4B5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802E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490A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</w:tr>
      <w:tr w:rsidR="00E35EA0" w:rsidRPr="00E35EA0" w14:paraId="76177390" w14:textId="77777777" w:rsidTr="00E35EA0">
        <w:trPr>
          <w:trHeight w:val="290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8B24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Количество спец деталей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E2A2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32BF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60 000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B7AF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240 000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766F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300 000</w:t>
            </w:r>
          </w:p>
        </w:tc>
      </w:tr>
      <w:tr w:rsidR="00E35EA0" w:rsidRPr="00E35EA0" w14:paraId="0396925C" w14:textId="77777777" w:rsidTr="00E35EA0">
        <w:trPr>
          <w:trHeight w:val="293"/>
        </w:trPr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4316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Количество чел.-часов прямых трудозатрат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92DC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часы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E31C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80 000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4CD6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180 000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9944" w14:textId="77777777" w:rsidR="00E35EA0" w:rsidRPr="00E35EA0" w:rsidRDefault="00E35EA0" w:rsidP="00E3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5EA0">
              <w:rPr>
                <w:rFonts w:ascii="Arial" w:hAnsi="Arial" w:cs="Arial"/>
                <w:sz w:val="20"/>
                <w:szCs w:val="20"/>
                <w:lang w:val="ru-RU"/>
              </w:rPr>
              <w:t>260 000</w:t>
            </w:r>
          </w:p>
        </w:tc>
      </w:tr>
    </w:tbl>
    <w:p w14:paraId="4A6B2D17" w14:textId="77777777" w:rsidR="00A65AF9" w:rsidRPr="003B389A" w:rsidRDefault="00A65AF9" w:rsidP="00A65AF9">
      <w:pPr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14:paraId="0CADAE6A" w14:textId="0F327CC4" w:rsidR="00A65AF9" w:rsidRPr="003B389A" w:rsidRDefault="003B389A" w:rsidP="00A65AF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 w:rsidRPr="003B389A">
        <w:rPr>
          <w:rFonts w:ascii="Arial" w:eastAsia="Calibri" w:hAnsi="Arial" w:cs="Arial"/>
          <w:b/>
          <w:sz w:val="20"/>
          <w:szCs w:val="20"/>
          <w:lang w:val="ru-RU" w:eastAsia="ru-RU"/>
        </w:rPr>
        <w:t>РЕШЕНИЕ к Заданию 2 (5 баллов):</w:t>
      </w:r>
    </w:p>
    <w:p w14:paraId="1EE934C9" w14:textId="30067686" w:rsidR="003B389A" w:rsidRDefault="003B389A" w:rsidP="00A65AF9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ru-RU" w:eastAsia="ru-RU"/>
        </w:rPr>
      </w:pPr>
      <w:r w:rsidRPr="003B389A">
        <w:rPr>
          <w:rFonts w:ascii="Arial" w:eastAsia="Calibri" w:hAnsi="Arial" w:cs="Arial"/>
          <w:bCs/>
          <w:sz w:val="20"/>
          <w:szCs w:val="20"/>
          <w:lang w:val="ru-RU" w:eastAsia="ru-RU"/>
        </w:rPr>
        <w:t xml:space="preserve">Оценка </w:t>
      </w:r>
      <w:r>
        <w:rPr>
          <w:rFonts w:ascii="Arial" w:eastAsia="Calibri" w:hAnsi="Arial" w:cs="Arial"/>
          <w:bCs/>
          <w:sz w:val="20"/>
          <w:szCs w:val="20"/>
          <w:lang w:val="ru-RU" w:eastAsia="ru-RU"/>
        </w:rPr>
        <w:t>накладных производственных затрат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0"/>
        <w:gridCol w:w="1530"/>
        <w:gridCol w:w="2038"/>
        <w:gridCol w:w="1455"/>
        <w:gridCol w:w="1449"/>
      </w:tblGrid>
      <w:tr w:rsidR="003B389A" w:rsidRPr="003B389A" w14:paraId="59D404A0" w14:textId="77777777" w:rsidTr="003B389A">
        <w:trPr>
          <w:trHeight w:val="67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3189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Процессы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4204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 xml:space="preserve">Затраты, </w:t>
            </w:r>
            <w:proofErr w:type="gramStart"/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у.е.</w:t>
            </w:r>
            <w:proofErr w:type="gram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66DA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 xml:space="preserve">Ставка драйвера, </w:t>
            </w:r>
            <w:proofErr w:type="gramStart"/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у.е.</w:t>
            </w:r>
            <w:proofErr w:type="gramEnd"/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 xml:space="preserve"> на одну ед. изм.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730A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Продукт 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292A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 xml:space="preserve">Продукт </w:t>
            </w: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3B389A" w:rsidRPr="003B389A" w14:paraId="3A14F34E" w14:textId="77777777" w:rsidTr="003B389A">
        <w:trPr>
          <w:trHeight w:val="34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5C32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Процесс переналадки линии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BD7B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10 000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1749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303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3240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2 424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75D9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7 576</w:t>
            </w:r>
          </w:p>
        </w:tc>
      </w:tr>
      <w:tr w:rsidR="003B389A" w:rsidRPr="003B389A" w14:paraId="65BE1C4A" w14:textId="77777777" w:rsidTr="003B389A">
        <w:trPr>
          <w:trHeight w:val="34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B946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Процесс манипуляции с материалами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8646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16 000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0F16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1 778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88F3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7 111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9078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8 889</w:t>
            </w:r>
          </w:p>
        </w:tc>
      </w:tr>
      <w:tr w:rsidR="003B389A" w:rsidRPr="003B389A" w14:paraId="58964D3E" w14:textId="77777777" w:rsidTr="003B389A">
        <w:trPr>
          <w:trHeight w:val="34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34C6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Процесс манипуляции со спец деталями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6D5E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40 000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7607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0,133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E44D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8 000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3E2E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32 000</w:t>
            </w:r>
          </w:p>
        </w:tc>
      </w:tr>
      <w:tr w:rsidR="003B389A" w:rsidRPr="003B389A" w14:paraId="28DA5C15" w14:textId="77777777" w:rsidTr="003B389A">
        <w:trPr>
          <w:trHeight w:val="34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17E5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Процесс обработки заказов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73E6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5 000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11E1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979D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1 667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48AF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3 333</w:t>
            </w:r>
          </w:p>
        </w:tc>
      </w:tr>
      <w:tr w:rsidR="003B389A" w:rsidRPr="003B389A" w14:paraId="37387BD9" w14:textId="77777777" w:rsidTr="003B389A">
        <w:trPr>
          <w:trHeight w:val="34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6ADE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Прочие накладные расходы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AD4D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240 000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36F8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9353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73 846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98B8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166 154</w:t>
            </w:r>
          </w:p>
        </w:tc>
      </w:tr>
      <w:tr w:rsidR="003B389A" w:rsidRPr="003B389A" w14:paraId="11E73929" w14:textId="77777777" w:rsidTr="003B389A">
        <w:trPr>
          <w:trHeight w:val="34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05BB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C9EDE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311 000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76C83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AA78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93 048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7F01" w14:textId="77777777" w:rsidR="003B389A" w:rsidRPr="003B389A" w:rsidRDefault="003B389A" w:rsidP="003B389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3B389A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217 952</w:t>
            </w:r>
          </w:p>
        </w:tc>
      </w:tr>
    </w:tbl>
    <w:p w14:paraId="02FDB79E" w14:textId="76630D45" w:rsidR="003B389A" w:rsidRDefault="003B389A" w:rsidP="00A65AF9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ru-RU" w:eastAsia="ru-RU"/>
        </w:rPr>
      </w:pPr>
    </w:p>
    <w:p w14:paraId="51010F4B" w14:textId="637EE78E" w:rsidR="004C352E" w:rsidRDefault="004C352E" w:rsidP="00A65AF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 w:rsidRPr="004C352E">
        <w:rPr>
          <w:rFonts w:ascii="Arial" w:eastAsia="Calibri" w:hAnsi="Arial" w:cs="Arial"/>
          <w:b/>
          <w:sz w:val="20"/>
          <w:szCs w:val="20"/>
          <w:lang w:val="ru-RU" w:eastAsia="ru-RU"/>
        </w:rPr>
        <w:t>РЕШЕНИЕ к Заданию 3 (5 баллов):</w:t>
      </w:r>
    </w:p>
    <w:p w14:paraId="4B6BCE78" w14:textId="77777777" w:rsidR="004C352E" w:rsidRPr="004C352E" w:rsidRDefault="004C352E" w:rsidP="004C352E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ru-RU" w:eastAsia="ru-RU"/>
        </w:rPr>
      </w:pPr>
      <w:r w:rsidRPr="004C352E">
        <w:rPr>
          <w:rFonts w:ascii="Arial" w:eastAsia="Calibri" w:hAnsi="Arial" w:cs="Arial"/>
          <w:b/>
          <w:sz w:val="20"/>
          <w:szCs w:val="20"/>
          <w:lang w:val="ru-RU" w:eastAsia="ru-RU"/>
        </w:rPr>
        <w:t>Невозвратные затраты</w:t>
      </w:r>
      <w:r w:rsidRPr="004C352E">
        <w:rPr>
          <w:rFonts w:ascii="Arial" w:eastAsia="Calibri" w:hAnsi="Arial" w:cs="Arial"/>
          <w:bCs/>
          <w:sz w:val="20"/>
          <w:szCs w:val="20"/>
          <w:lang w:val="ru-RU" w:eastAsia="ru-RU"/>
        </w:rPr>
        <w:t xml:space="preserve"> — это затраты, которые уже понесены, а их величина не может быть изменена при любом решении, которое принимается сейчас или будет принято в будущем. Поскольку величина невозвратных затрат не может быть изменена при любом решении, они не являются дополнительными затратами. Поэтому при принятии решений невозвратные затраты могут игнорироваться.</w:t>
      </w:r>
    </w:p>
    <w:p w14:paraId="16861904" w14:textId="30FC479D" w:rsidR="004C352E" w:rsidRDefault="004C352E" w:rsidP="00A65AF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ru-RU" w:eastAsia="ru-RU"/>
        </w:rPr>
      </w:pPr>
    </w:p>
    <w:p w14:paraId="59542009" w14:textId="77777777" w:rsidR="004C352E" w:rsidRPr="004C352E" w:rsidRDefault="004C352E" w:rsidP="00A65AF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ru-RU" w:eastAsia="ru-RU"/>
        </w:rPr>
      </w:pPr>
    </w:p>
    <w:p w14:paraId="1095EACF" w14:textId="77777777" w:rsidR="003B389A" w:rsidRPr="003B389A" w:rsidRDefault="003B389A" w:rsidP="00A65AF9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ru-RU" w:eastAsia="ru-RU"/>
        </w:rPr>
      </w:pPr>
    </w:p>
    <w:p w14:paraId="7E08D0ED" w14:textId="6390D2A9" w:rsidR="00A65AF9" w:rsidRPr="00A65AF9" w:rsidRDefault="00A65AF9" w:rsidP="00A65AF9">
      <w:pPr>
        <w:spacing w:after="0" w:line="240" w:lineRule="auto"/>
        <w:rPr>
          <w:rFonts w:ascii="Arial" w:eastAsia="Calibri" w:hAnsi="Arial" w:cs="Arial"/>
          <w:b/>
          <w:lang w:val="ru-RU" w:eastAsia="ru-RU"/>
        </w:rPr>
      </w:pPr>
      <w:r w:rsidRPr="00A65AF9">
        <w:rPr>
          <w:rFonts w:ascii="Arial" w:eastAsia="Calibri" w:hAnsi="Arial" w:cs="Arial"/>
          <w:b/>
          <w:lang w:val="ru-RU" w:eastAsia="ru-RU"/>
        </w:rPr>
        <w:t xml:space="preserve">Задача № </w:t>
      </w:r>
      <w:r w:rsidR="00723F39" w:rsidRPr="00B35AE7">
        <w:rPr>
          <w:rFonts w:ascii="Arial" w:eastAsia="Calibri" w:hAnsi="Arial" w:cs="Arial"/>
          <w:b/>
          <w:lang w:val="ru-RU" w:eastAsia="ru-RU"/>
        </w:rPr>
        <w:t>3</w:t>
      </w:r>
      <w:r w:rsidRPr="00A65AF9">
        <w:rPr>
          <w:rFonts w:ascii="Arial" w:eastAsia="Calibri" w:hAnsi="Arial" w:cs="Arial"/>
          <w:b/>
          <w:lang w:val="ru-RU" w:eastAsia="ru-RU"/>
        </w:rPr>
        <w:t xml:space="preserve"> (20 баллов)</w:t>
      </w:r>
    </w:p>
    <w:p w14:paraId="0E266133" w14:textId="77777777" w:rsidR="00723F39" w:rsidRPr="00723F39" w:rsidRDefault="00723F39" w:rsidP="00723F39">
      <w:pPr>
        <w:shd w:val="clear" w:color="auto" w:fill="FFFFFF"/>
        <w:tabs>
          <w:tab w:val="decimal" w:pos="0"/>
        </w:tabs>
        <w:spacing w:after="0" w:line="240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val="ru-RU" w:eastAsia="ru-RU"/>
        </w:rPr>
      </w:pPr>
      <w:r w:rsidRPr="00723F39">
        <w:rPr>
          <w:rFonts w:ascii="Arial" w:eastAsia="Calibri" w:hAnsi="Arial" w:cs="Arial"/>
          <w:bCs/>
          <w:sz w:val="20"/>
          <w:szCs w:val="20"/>
          <w:lang w:val="ru-RU" w:eastAsia="ru-RU"/>
        </w:rPr>
        <w:t>На предприятии ХХХ запланирован следующий объем продаж:</w:t>
      </w:r>
    </w:p>
    <w:p w14:paraId="716BA5EF" w14:textId="6539956D" w:rsidR="00723F39" w:rsidRPr="00723F39" w:rsidRDefault="00723F39" w:rsidP="00723F39">
      <w:pPr>
        <w:shd w:val="clear" w:color="auto" w:fill="FFFFFF"/>
        <w:tabs>
          <w:tab w:val="decimal" w:pos="0"/>
        </w:tabs>
        <w:spacing w:after="0" w:line="240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val="ru-RU" w:eastAsia="ru-RU"/>
        </w:rPr>
      </w:pPr>
      <w:r>
        <w:rPr>
          <w:rFonts w:ascii="Arial" w:eastAsia="Calibri" w:hAnsi="Arial" w:cs="Arial"/>
          <w:bCs/>
          <w:sz w:val="20"/>
          <w:szCs w:val="20"/>
          <w:lang w:val="ru-RU" w:eastAsia="ru-RU"/>
        </w:rPr>
        <w:tab/>
      </w:r>
      <w:r w:rsidRPr="00723F39">
        <w:rPr>
          <w:rFonts w:ascii="Arial" w:eastAsia="Calibri" w:hAnsi="Arial" w:cs="Arial"/>
          <w:bCs/>
          <w:sz w:val="20"/>
          <w:szCs w:val="20"/>
          <w:lang w:val="ru-RU" w:eastAsia="ru-RU"/>
        </w:rPr>
        <w:t>Январь</w:t>
      </w:r>
      <w:r>
        <w:rPr>
          <w:rFonts w:ascii="Arial" w:eastAsia="Calibri" w:hAnsi="Arial" w:cs="Arial"/>
          <w:bCs/>
          <w:sz w:val="20"/>
          <w:szCs w:val="20"/>
          <w:lang w:val="ru-RU" w:eastAsia="ru-RU"/>
        </w:rPr>
        <w:t xml:space="preserve"> – </w:t>
      </w:r>
      <w:r w:rsidRPr="00723F39">
        <w:rPr>
          <w:rFonts w:ascii="Arial" w:eastAsia="Calibri" w:hAnsi="Arial" w:cs="Arial"/>
          <w:bCs/>
          <w:sz w:val="20"/>
          <w:szCs w:val="20"/>
          <w:lang w:val="ru-RU" w:eastAsia="ru-RU"/>
        </w:rPr>
        <w:t>2 000 ед.</w:t>
      </w:r>
    </w:p>
    <w:p w14:paraId="49C9BBCF" w14:textId="2456B452" w:rsidR="00723F39" w:rsidRPr="00723F39" w:rsidRDefault="00723F39" w:rsidP="00723F39">
      <w:pPr>
        <w:shd w:val="clear" w:color="auto" w:fill="FFFFFF"/>
        <w:tabs>
          <w:tab w:val="decimal" w:pos="0"/>
        </w:tabs>
        <w:spacing w:after="0" w:line="240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val="ru-RU" w:eastAsia="ru-RU"/>
        </w:rPr>
      </w:pPr>
      <w:r>
        <w:rPr>
          <w:rFonts w:ascii="Arial" w:eastAsia="Calibri" w:hAnsi="Arial" w:cs="Arial"/>
          <w:bCs/>
          <w:sz w:val="20"/>
          <w:szCs w:val="20"/>
          <w:lang w:val="ru-RU" w:eastAsia="ru-RU"/>
        </w:rPr>
        <w:tab/>
      </w:r>
      <w:r w:rsidRPr="00723F39">
        <w:rPr>
          <w:rFonts w:ascii="Arial" w:eastAsia="Calibri" w:hAnsi="Arial" w:cs="Arial"/>
          <w:bCs/>
          <w:sz w:val="20"/>
          <w:szCs w:val="20"/>
          <w:lang w:val="ru-RU" w:eastAsia="ru-RU"/>
        </w:rPr>
        <w:t>Февраль – 3000 ед.</w:t>
      </w:r>
    </w:p>
    <w:p w14:paraId="5B36C2F3" w14:textId="2D507379" w:rsidR="00723F39" w:rsidRPr="00723F39" w:rsidRDefault="00723F39" w:rsidP="00723F39">
      <w:pPr>
        <w:shd w:val="clear" w:color="auto" w:fill="FFFFFF"/>
        <w:tabs>
          <w:tab w:val="decimal" w:pos="0"/>
        </w:tabs>
        <w:spacing w:after="0" w:line="240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val="ru-RU" w:eastAsia="ru-RU"/>
        </w:rPr>
      </w:pPr>
      <w:r>
        <w:rPr>
          <w:rFonts w:ascii="Arial" w:eastAsia="Calibri" w:hAnsi="Arial" w:cs="Arial"/>
          <w:bCs/>
          <w:sz w:val="20"/>
          <w:szCs w:val="20"/>
          <w:lang w:val="ru-RU" w:eastAsia="ru-RU"/>
        </w:rPr>
        <w:tab/>
      </w:r>
      <w:r w:rsidRPr="00723F39">
        <w:rPr>
          <w:rFonts w:ascii="Arial" w:eastAsia="Calibri" w:hAnsi="Arial" w:cs="Arial"/>
          <w:bCs/>
          <w:sz w:val="20"/>
          <w:szCs w:val="20"/>
          <w:lang w:val="ru-RU" w:eastAsia="ru-RU"/>
        </w:rPr>
        <w:t>Март – 4000 ед.</w:t>
      </w:r>
    </w:p>
    <w:p w14:paraId="5EE1BA71" w14:textId="026ABFF4" w:rsidR="00723F39" w:rsidRPr="00723F39" w:rsidRDefault="00723F39" w:rsidP="00723F39">
      <w:pPr>
        <w:shd w:val="clear" w:color="auto" w:fill="FFFFFF"/>
        <w:tabs>
          <w:tab w:val="decimal" w:pos="0"/>
        </w:tabs>
        <w:spacing w:after="0" w:line="240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val="ru-RU" w:eastAsia="ru-RU"/>
        </w:rPr>
      </w:pPr>
      <w:r>
        <w:rPr>
          <w:rFonts w:ascii="Arial" w:eastAsia="Calibri" w:hAnsi="Arial" w:cs="Arial"/>
          <w:bCs/>
          <w:sz w:val="20"/>
          <w:szCs w:val="20"/>
          <w:lang w:val="ru-RU" w:eastAsia="ru-RU"/>
        </w:rPr>
        <w:tab/>
      </w:r>
      <w:r w:rsidRPr="00723F39">
        <w:rPr>
          <w:rFonts w:ascii="Arial" w:eastAsia="Calibri" w:hAnsi="Arial" w:cs="Arial"/>
          <w:bCs/>
          <w:sz w:val="20"/>
          <w:szCs w:val="20"/>
          <w:lang w:val="ru-RU" w:eastAsia="ru-RU"/>
        </w:rPr>
        <w:t>Апрель – 3000 ед.</w:t>
      </w:r>
    </w:p>
    <w:p w14:paraId="14BA7CE9" w14:textId="77777777" w:rsidR="00723F39" w:rsidRPr="00723F39" w:rsidRDefault="00723F39" w:rsidP="00723F39">
      <w:pPr>
        <w:shd w:val="clear" w:color="auto" w:fill="FFFFFF"/>
        <w:tabs>
          <w:tab w:val="decimal" w:pos="0"/>
        </w:tabs>
        <w:spacing w:after="0" w:line="240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val="ru-RU" w:eastAsia="ru-RU"/>
        </w:rPr>
      </w:pPr>
      <w:r w:rsidRPr="00723F39">
        <w:rPr>
          <w:rFonts w:ascii="Arial" w:eastAsia="Calibri" w:hAnsi="Arial" w:cs="Arial"/>
          <w:bCs/>
          <w:sz w:val="20"/>
          <w:szCs w:val="20"/>
          <w:lang w:val="ru-RU" w:eastAsia="ru-RU"/>
        </w:rPr>
        <w:t>На конец месяца должно оставаться 20% готовой продукции от потребностей следующего месяца.</w:t>
      </w:r>
    </w:p>
    <w:p w14:paraId="6D20F3C3" w14:textId="77777777" w:rsidR="00723F39" w:rsidRDefault="00723F39" w:rsidP="00A65AF9">
      <w:pPr>
        <w:shd w:val="clear" w:color="auto" w:fill="FFFFFF"/>
        <w:tabs>
          <w:tab w:val="decimal" w:pos="0"/>
        </w:tabs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616C4E7" w14:textId="510B7E11" w:rsidR="00A65AF9" w:rsidRPr="00A65AF9" w:rsidRDefault="00A65AF9" w:rsidP="00A65AF9">
      <w:pPr>
        <w:shd w:val="clear" w:color="auto" w:fill="FFFFFF"/>
        <w:tabs>
          <w:tab w:val="decimal" w:pos="0"/>
        </w:tabs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 w:rsidRPr="00A65AF9">
        <w:rPr>
          <w:rFonts w:ascii="Arial" w:eastAsia="Calibri" w:hAnsi="Arial" w:cs="Arial"/>
          <w:b/>
          <w:sz w:val="20"/>
          <w:szCs w:val="20"/>
          <w:lang w:val="ru-RU" w:eastAsia="ru-RU"/>
        </w:rPr>
        <w:t>Задание 1</w:t>
      </w:r>
      <w:r w:rsidR="00723F39">
        <w:rPr>
          <w:rFonts w:ascii="Arial" w:eastAsia="Calibri" w:hAnsi="Arial" w:cs="Arial"/>
          <w:b/>
          <w:sz w:val="20"/>
          <w:szCs w:val="20"/>
          <w:lang w:val="ru-RU" w:eastAsia="ru-RU"/>
        </w:rPr>
        <w:t xml:space="preserve"> (5 баллов):</w:t>
      </w:r>
    </w:p>
    <w:p w14:paraId="25B41DEC" w14:textId="5F52F2BE" w:rsidR="00A65AF9" w:rsidRPr="00A65AF9" w:rsidRDefault="00723F39" w:rsidP="00A65AF9">
      <w:pPr>
        <w:numPr>
          <w:ilvl w:val="0"/>
          <w:numId w:val="25"/>
        </w:numPr>
        <w:shd w:val="clear" w:color="auto" w:fill="FFFFFF"/>
        <w:tabs>
          <w:tab w:val="decimal" w:pos="0"/>
          <w:tab w:val="left" w:pos="426"/>
        </w:tabs>
        <w:spacing w:after="0" w:line="240" w:lineRule="auto"/>
        <w:ind w:left="567" w:hanging="567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Рассчитайте остатки готовой продукции на начало января, конец января, февраля и марта.</w:t>
      </w:r>
    </w:p>
    <w:p w14:paraId="09ECABE6" w14:textId="63248B3D" w:rsidR="00A65AF9" w:rsidRPr="00A65AF9" w:rsidRDefault="00A65AF9" w:rsidP="00A65AF9">
      <w:pPr>
        <w:shd w:val="clear" w:color="auto" w:fill="FFFFFF"/>
        <w:tabs>
          <w:tab w:val="decimal" w:pos="0"/>
        </w:tabs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 w:rsidRPr="00A65AF9">
        <w:rPr>
          <w:rFonts w:ascii="Arial" w:eastAsia="Calibri" w:hAnsi="Arial" w:cs="Arial"/>
          <w:b/>
          <w:sz w:val="20"/>
          <w:szCs w:val="20"/>
          <w:lang w:val="ru-RU" w:eastAsia="ru-RU"/>
        </w:rPr>
        <w:t>Задание 2</w:t>
      </w:r>
      <w:r w:rsidR="00BC34AA">
        <w:rPr>
          <w:rFonts w:ascii="Arial" w:eastAsia="Calibri" w:hAnsi="Arial" w:cs="Arial"/>
          <w:b/>
          <w:sz w:val="20"/>
          <w:szCs w:val="20"/>
          <w:lang w:val="ru-RU" w:eastAsia="ru-RU"/>
        </w:rPr>
        <w:t xml:space="preserve"> (10 баллов):</w:t>
      </w:r>
    </w:p>
    <w:p w14:paraId="0D225E83" w14:textId="2DCB1338" w:rsidR="00A65AF9" w:rsidRPr="00A65AF9" w:rsidRDefault="00BC34AA" w:rsidP="00A65AF9">
      <w:pPr>
        <w:numPr>
          <w:ilvl w:val="0"/>
          <w:numId w:val="32"/>
        </w:numPr>
        <w:shd w:val="clear" w:color="auto" w:fill="FFFFFF"/>
        <w:tabs>
          <w:tab w:val="decimal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Постройте план производства на 1 квартал (по месяцам).</w:t>
      </w:r>
    </w:p>
    <w:p w14:paraId="7A9079DD" w14:textId="222DFD8F" w:rsidR="00A65AF9" w:rsidRPr="00A65AF9" w:rsidRDefault="00A65AF9" w:rsidP="00A65AF9">
      <w:pPr>
        <w:shd w:val="clear" w:color="auto" w:fill="FFFFFF"/>
        <w:tabs>
          <w:tab w:val="decimal" w:pos="0"/>
        </w:tabs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 w:rsidRPr="00A65AF9">
        <w:rPr>
          <w:rFonts w:ascii="Arial" w:eastAsia="Calibri" w:hAnsi="Arial" w:cs="Arial"/>
          <w:b/>
          <w:sz w:val="20"/>
          <w:szCs w:val="20"/>
          <w:lang w:val="ru-RU" w:eastAsia="ru-RU"/>
        </w:rPr>
        <w:t>Задание 3</w:t>
      </w:r>
      <w:r w:rsidR="00BC34AA">
        <w:rPr>
          <w:rFonts w:ascii="Arial" w:eastAsia="Calibri" w:hAnsi="Arial" w:cs="Arial"/>
          <w:b/>
          <w:sz w:val="20"/>
          <w:szCs w:val="20"/>
          <w:lang w:val="ru-RU" w:eastAsia="ru-RU"/>
        </w:rPr>
        <w:t xml:space="preserve"> (5 баллов)</w:t>
      </w:r>
      <w:r w:rsidR="00B35AE7">
        <w:rPr>
          <w:rFonts w:ascii="Arial" w:eastAsia="Calibri" w:hAnsi="Arial" w:cs="Arial"/>
          <w:b/>
          <w:sz w:val="20"/>
          <w:szCs w:val="20"/>
          <w:lang w:val="ru-RU" w:eastAsia="ru-RU"/>
        </w:rPr>
        <w:t>:</w:t>
      </w:r>
    </w:p>
    <w:p w14:paraId="13A00EEB" w14:textId="4B52E989" w:rsidR="00A65AF9" w:rsidRDefault="00B35AE7" w:rsidP="00B35AE7">
      <w:pPr>
        <w:numPr>
          <w:ilvl w:val="0"/>
          <w:numId w:val="33"/>
        </w:numPr>
        <w:shd w:val="clear" w:color="auto" w:fill="FFFFFF"/>
        <w:tabs>
          <w:tab w:val="decimal" w:pos="0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>Дайте определение гибкому бюджету.</w:t>
      </w:r>
    </w:p>
    <w:p w14:paraId="420A2A8B" w14:textId="1B0EEB9E" w:rsidR="00877BF9" w:rsidRDefault="00877BF9" w:rsidP="00877BF9">
      <w:pPr>
        <w:shd w:val="clear" w:color="auto" w:fill="FFFFFF"/>
        <w:tabs>
          <w:tab w:val="decimal" w:pos="0"/>
          <w:tab w:val="left" w:pos="426"/>
        </w:tabs>
        <w:spacing w:after="0" w:line="240" w:lineRule="auto"/>
        <w:ind w:left="426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671CD10" w14:textId="7C6780CD" w:rsidR="00877BF9" w:rsidRDefault="00877BF9" w:rsidP="00877BF9">
      <w:pPr>
        <w:shd w:val="clear" w:color="auto" w:fill="FFFFFF"/>
        <w:tabs>
          <w:tab w:val="decimal" w:pos="0"/>
          <w:tab w:val="left" w:pos="426"/>
        </w:tabs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9C53082" w14:textId="7AFB6F7E" w:rsidR="00877BF9" w:rsidRPr="00877BF9" w:rsidRDefault="00877BF9" w:rsidP="00877BF9">
      <w:pPr>
        <w:shd w:val="clear" w:color="auto" w:fill="FFFFFF"/>
        <w:tabs>
          <w:tab w:val="decimal" w:pos="0"/>
          <w:tab w:val="left" w:pos="426"/>
        </w:tabs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  <w:lang w:val="ru-RU" w:eastAsia="ru-RU"/>
        </w:rPr>
      </w:pPr>
      <w:r w:rsidRPr="00877BF9">
        <w:rPr>
          <w:rFonts w:ascii="Arial" w:eastAsia="Calibri" w:hAnsi="Arial" w:cs="Arial"/>
          <w:b/>
          <w:bCs/>
          <w:sz w:val="20"/>
          <w:szCs w:val="20"/>
          <w:lang w:val="ru-RU" w:eastAsia="ru-RU"/>
        </w:rPr>
        <w:t>РЕШЕНИЕ к Заданию 1</w:t>
      </w:r>
      <w:r>
        <w:rPr>
          <w:rFonts w:ascii="Arial" w:eastAsia="Calibri" w:hAnsi="Arial" w:cs="Arial"/>
          <w:b/>
          <w:bCs/>
          <w:sz w:val="20"/>
          <w:szCs w:val="20"/>
          <w:lang w:val="ru-RU" w:eastAsia="ru-RU"/>
        </w:rPr>
        <w:t xml:space="preserve"> (5 баллов)</w:t>
      </w:r>
      <w:r w:rsidRPr="00877BF9">
        <w:rPr>
          <w:rFonts w:ascii="Arial" w:eastAsia="Calibri" w:hAnsi="Arial" w:cs="Arial"/>
          <w:b/>
          <w:bCs/>
          <w:sz w:val="20"/>
          <w:szCs w:val="20"/>
          <w:lang w:val="ru-RU" w:eastAsia="ru-RU"/>
        </w:rPr>
        <w:t>:</w:t>
      </w:r>
    </w:p>
    <w:p w14:paraId="47B01F62" w14:textId="77777777" w:rsidR="00877BF9" w:rsidRPr="00877BF9" w:rsidRDefault="00877BF9" w:rsidP="00877B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  <w:r w:rsidRPr="00877BF9">
        <w:rPr>
          <w:rFonts w:ascii="Arial" w:eastAsia="Calibri" w:hAnsi="Arial" w:cs="Arial"/>
          <w:sz w:val="20"/>
          <w:szCs w:val="20"/>
          <w:lang w:val="ru-RU" w:eastAsia="ru-RU"/>
        </w:rPr>
        <w:t>На начало января в остатках должно быть 20% от продаж января: 2000 · 20% = </w:t>
      </w:r>
      <w:r w:rsidRPr="00877BF9">
        <w:rPr>
          <w:rFonts w:ascii="Arial" w:eastAsia="Calibri" w:hAnsi="Arial" w:cs="Arial"/>
          <w:b/>
          <w:bCs/>
          <w:sz w:val="20"/>
          <w:szCs w:val="20"/>
          <w:lang w:val="ru-RU" w:eastAsia="ru-RU"/>
        </w:rPr>
        <w:t>400</w:t>
      </w:r>
      <w:r w:rsidRPr="00877BF9">
        <w:rPr>
          <w:rFonts w:ascii="Arial" w:eastAsia="Calibri" w:hAnsi="Arial" w:cs="Arial"/>
          <w:sz w:val="20"/>
          <w:szCs w:val="20"/>
          <w:lang w:val="ru-RU" w:eastAsia="ru-RU"/>
        </w:rPr>
        <w:t> ед.</w:t>
      </w:r>
    </w:p>
    <w:p w14:paraId="4AB0D223" w14:textId="77777777" w:rsidR="00877BF9" w:rsidRPr="00877BF9" w:rsidRDefault="00877BF9" w:rsidP="00877B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  <w:r w:rsidRPr="00877BF9">
        <w:rPr>
          <w:rFonts w:ascii="Arial" w:eastAsia="Calibri" w:hAnsi="Arial" w:cs="Arial"/>
          <w:sz w:val="20"/>
          <w:szCs w:val="20"/>
          <w:lang w:val="ru-RU" w:eastAsia="ru-RU"/>
        </w:rPr>
        <w:t>На конец января должно остаться 20% от продаж февраля: 3000 · 20% = </w:t>
      </w:r>
      <w:r w:rsidRPr="00877BF9">
        <w:rPr>
          <w:rFonts w:ascii="Arial" w:eastAsia="Calibri" w:hAnsi="Arial" w:cs="Arial"/>
          <w:b/>
          <w:bCs/>
          <w:sz w:val="20"/>
          <w:szCs w:val="20"/>
          <w:lang w:val="ru-RU" w:eastAsia="ru-RU"/>
        </w:rPr>
        <w:t>600</w:t>
      </w:r>
      <w:r w:rsidRPr="00877BF9">
        <w:rPr>
          <w:rFonts w:ascii="Arial" w:eastAsia="Calibri" w:hAnsi="Arial" w:cs="Arial"/>
          <w:sz w:val="20"/>
          <w:szCs w:val="20"/>
          <w:lang w:val="ru-RU" w:eastAsia="ru-RU"/>
        </w:rPr>
        <w:t> ед.</w:t>
      </w:r>
    </w:p>
    <w:p w14:paraId="7C7A52E4" w14:textId="77777777" w:rsidR="00877BF9" w:rsidRPr="00877BF9" w:rsidRDefault="00877BF9" w:rsidP="00877B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  <w:r w:rsidRPr="00877BF9">
        <w:rPr>
          <w:rFonts w:ascii="Arial" w:eastAsia="Calibri" w:hAnsi="Arial" w:cs="Arial"/>
          <w:sz w:val="20"/>
          <w:szCs w:val="20"/>
          <w:lang w:val="ru-RU" w:eastAsia="ru-RU"/>
        </w:rPr>
        <w:t xml:space="preserve">На конец февраля должно остаться 20% от продаж марта: 4000 · 20% = </w:t>
      </w:r>
      <w:r w:rsidRPr="00877BF9">
        <w:rPr>
          <w:rFonts w:ascii="Arial" w:eastAsia="Calibri" w:hAnsi="Arial" w:cs="Arial"/>
          <w:b/>
          <w:bCs/>
          <w:sz w:val="20"/>
          <w:szCs w:val="20"/>
          <w:lang w:val="ru-RU" w:eastAsia="ru-RU"/>
        </w:rPr>
        <w:t>800</w:t>
      </w:r>
      <w:r w:rsidRPr="00877BF9">
        <w:rPr>
          <w:rFonts w:ascii="Arial" w:eastAsia="Calibri" w:hAnsi="Arial" w:cs="Arial"/>
          <w:sz w:val="20"/>
          <w:szCs w:val="20"/>
          <w:lang w:val="ru-RU" w:eastAsia="ru-RU"/>
        </w:rPr>
        <w:t> ед.</w:t>
      </w:r>
    </w:p>
    <w:p w14:paraId="7BCAEE49" w14:textId="616FDC5D" w:rsidR="00877BF9" w:rsidRDefault="00877BF9" w:rsidP="00877B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  <w:r w:rsidRPr="00877BF9">
        <w:rPr>
          <w:rFonts w:ascii="Arial" w:eastAsia="Calibri" w:hAnsi="Arial" w:cs="Arial"/>
          <w:sz w:val="20"/>
          <w:szCs w:val="20"/>
          <w:lang w:val="ru-RU" w:eastAsia="ru-RU"/>
        </w:rPr>
        <w:t>На конец марта должно остаться 20% от продаж апреля: 3000 · 20% = </w:t>
      </w:r>
      <w:r w:rsidRPr="00877BF9">
        <w:rPr>
          <w:rFonts w:ascii="Arial" w:eastAsia="Calibri" w:hAnsi="Arial" w:cs="Arial"/>
          <w:b/>
          <w:bCs/>
          <w:sz w:val="20"/>
          <w:szCs w:val="20"/>
          <w:lang w:val="ru-RU" w:eastAsia="ru-RU"/>
        </w:rPr>
        <w:t>600</w:t>
      </w:r>
      <w:r w:rsidRPr="00877BF9">
        <w:rPr>
          <w:rFonts w:ascii="Arial" w:eastAsia="Calibri" w:hAnsi="Arial" w:cs="Arial"/>
          <w:sz w:val="20"/>
          <w:szCs w:val="20"/>
          <w:lang w:val="ru-RU" w:eastAsia="ru-RU"/>
        </w:rPr>
        <w:t> ед.</w:t>
      </w:r>
    </w:p>
    <w:p w14:paraId="1B65BB3F" w14:textId="28CD2319" w:rsidR="00D245D9" w:rsidRDefault="00D245D9" w:rsidP="00877B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0C84D4C" w14:textId="3A1351F5" w:rsidR="00D245D9" w:rsidRPr="00877BF9" w:rsidRDefault="00D245D9" w:rsidP="00877B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  <w:lang w:val="ru-RU" w:eastAsia="ru-RU"/>
        </w:rPr>
      </w:pPr>
      <w:r w:rsidRPr="00D245D9">
        <w:rPr>
          <w:rFonts w:ascii="Arial" w:eastAsia="Calibri" w:hAnsi="Arial" w:cs="Arial"/>
          <w:b/>
          <w:bCs/>
          <w:sz w:val="20"/>
          <w:szCs w:val="20"/>
          <w:lang w:val="ru-RU" w:eastAsia="ru-RU"/>
        </w:rPr>
        <w:t>РЕШЕНИЕ к Заданию 2 (10 баллов):</w:t>
      </w:r>
    </w:p>
    <w:p w14:paraId="2CFAB278" w14:textId="77777777" w:rsidR="00D245D9" w:rsidRPr="00D245D9" w:rsidRDefault="00D245D9" w:rsidP="00D245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  <w:r w:rsidRPr="00D245D9">
        <w:rPr>
          <w:rFonts w:ascii="Arial" w:eastAsia="Calibri" w:hAnsi="Arial" w:cs="Arial"/>
          <w:sz w:val="20"/>
          <w:szCs w:val="20"/>
          <w:lang w:val="ru-RU" w:eastAsia="ru-RU"/>
        </w:rPr>
        <w:t>Чтобы вычислить объем производства в определенном месяце, нужно от объема продаж вычесть остаток на начало и прибавить остаток на конец:</w:t>
      </w:r>
    </w:p>
    <w:p w14:paraId="289D606A" w14:textId="77777777" w:rsidR="00D245D9" w:rsidRPr="00D245D9" w:rsidRDefault="00D245D9" w:rsidP="00D245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  <w:r w:rsidRPr="00D245D9">
        <w:rPr>
          <w:rFonts w:ascii="Arial" w:eastAsia="Calibri" w:hAnsi="Arial" w:cs="Arial"/>
          <w:sz w:val="20"/>
          <w:szCs w:val="20"/>
          <w:lang w:val="ru-RU" w:eastAsia="ru-RU"/>
        </w:rPr>
        <w:t>В январе должно быть произведено: (</w:t>
      </w:r>
      <w:proofErr w:type="gramStart"/>
      <w:r w:rsidRPr="00D245D9">
        <w:rPr>
          <w:rFonts w:ascii="Arial" w:eastAsia="Calibri" w:hAnsi="Arial" w:cs="Arial"/>
          <w:sz w:val="20"/>
          <w:szCs w:val="20"/>
          <w:lang w:val="ru-RU" w:eastAsia="ru-RU"/>
        </w:rPr>
        <w:t>2000 - 400</w:t>
      </w:r>
      <w:proofErr w:type="gramEnd"/>
      <w:r w:rsidRPr="00D245D9">
        <w:rPr>
          <w:rFonts w:ascii="Arial" w:eastAsia="Calibri" w:hAnsi="Arial" w:cs="Arial"/>
          <w:sz w:val="20"/>
          <w:szCs w:val="20"/>
          <w:lang w:val="ru-RU" w:eastAsia="ru-RU"/>
        </w:rPr>
        <w:t>) + 600 = 2 200 ед.</w:t>
      </w:r>
    </w:p>
    <w:p w14:paraId="38888C8A" w14:textId="77777777" w:rsidR="00D245D9" w:rsidRPr="00D245D9" w:rsidRDefault="00D245D9" w:rsidP="00D245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  <w:r w:rsidRPr="00D245D9">
        <w:rPr>
          <w:rFonts w:ascii="Arial" w:eastAsia="Calibri" w:hAnsi="Arial" w:cs="Arial"/>
          <w:sz w:val="20"/>
          <w:szCs w:val="20"/>
          <w:lang w:val="ru-RU" w:eastAsia="ru-RU"/>
        </w:rPr>
        <w:t>В феврале должно быть произведено: (</w:t>
      </w:r>
      <w:proofErr w:type="gramStart"/>
      <w:r w:rsidRPr="00D245D9">
        <w:rPr>
          <w:rFonts w:ascii="Arial" w:eastAsia="Calibri" w:hAnsi="Arial" w:cs="Arial"/>
          <w:sz w:val="20"/>
          <w:szCs w:val="20"/>
          <w:lang w:val="ru-RU" w:eastAsia="ru-RU"/>
        </w:rPr>
        <w:t>3000 - 600</w:t>
      </w:r>
      <w:proofErr w:type="gramEnd"/>
      <w:r w:rsidRPr="00D245D9">
        <w:rPr>
          <w:rFonts w:ascii="Arial" w:eastAsia="Calibri" w:hAnsi="Arial" w:cs="Arial"/>
          <w:sz w:val="20"/>
          <w:szCs w:val="20"/>
          <w:lang w:val="ru-RU" w:eastAsia="ru-RU"/>
        </w:rPr>
        <w:t>) + 800 = 3 200 ед.</w:t>
      </w:r>
    </w:p>
    <w:p w14:paraId="69844F4A" w14:textId="77777777" w:rsidR="00D245D9" w:rsidRPr="00D245D9" w:rsidRDefault="00D245D9" w:rsidP="00D245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  <w:r w:rsidRPr="00D245D9">
        <w:rPr>
          <w:rFonts w:ascii="Arial" w:eastAsia="Calibri" w:hAnsi="Arial" w:cs="Arial"/>
          <w:sz w:val="20"/>
          <w:szCs w:val="20"/>
          <w:lang w:val="ru-RU" w:eastAsia="ru-RU"/>
        </w:rPr>
        <w:t>В марте должно быть произведено: (</w:t>
      </w:r>
      <w:proofErr w:type="gramStart"/>
      <w:r w:rsidRPr="00D245D9">
        <w:rPr>
          <w:rFonts w:ascii="Arial" w:eastAsia="Calibri" w:hAnsi="Arial" w:cs="Arial"/>
          <w:sz w:val="20"/>
          <w:szCs w:val="20"/>
          <w:lang w:val="ru-RU" w:eastAsia="ru-RU"/>
        </w:rPr>
        <w:t>4000 - 800</w:t>
      </w:r>
      <w:proofErr w:type="gramEnd"/>
      <w:r w:rsidRPr="00D245D9">
        <w:rPr>
          <w:rFonts w:ascii="Arial" w:eastAsia="Calibri" w:hAnsi="Arial" w:cs="Arial"/>
          <w:sz w:val="20"/>
          <w:szCs w:val="20"/>
          <w:lang w:val="ru-RU" w:eastAsia="ru-RU"/>
        </w:rPr>
        <w:t>) + 600 = 3 800 ед.</w:t>
      </w:r>
    </w:p>
    <w:p w14:paraId="13E2BCD3" w14:textId="77777777" w:rsidR="00D245D9" w:rsidRPr="00D245D9" w:rsidRDefault="00D245D9" w:rsidP="00D245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  <w:r w:rsidRPr="00D245D9">
        <w:rPr>
          <w:rFonts w:ascii="Arial" w:eastAsia="Calibri" w:hAnsi="Arial" w:cs="Arial"/>
          <w:sz w:val="20"/>
          <w:szCs w:val="20"/>
          <w:lang w:val="ru-RU" w:eastAsia="ru-RU"/>
        </w:rPr>
        <w:t>Всего за I квартал должно быть произведено: 2200 + 3200 + 3800 = </w:t>
      </w:r>
      <w:r w:rsidRPr="00D245D9">
        <w:rPr>
          <w:rFonts w:ascii="Arial" w:eastAsia="Calibri" w:hAnsi="Arial" w:cs="Arial"/>
          <w:b/>
          <w:bCs/>
          <w:sz w:val="20"/>
          <w:szCs w:val="20"/>
          <w:lang w:val="ru-RU" w:eastAsia="ru-RU"/>
        </w:rPr>
        <w:t>9200</w:t>
      </w:r>
      <w:r w:rsidRPr="00D245D9">
        <w:rPr>
          <w:rFonts w:ascii="Arial" w:eastAsia="Calibri" w:hAnsi="Arial" w:cs="Arial"/>
          <w:sz w:val="20"/>
          <w:szCs w:val="20"/>
          <w:lang w:val="ru-RU" w:eastAsia="ru-RU"/>
        </w:rPr>
        <w:t> ед.</w:t>
      </w:r>
    </w:p>
    <w:p w14:paraId="7E691C1E" w14:textId="533019E0" w:rsidR="00A65AF9" w:rsidRDefault="00A65AF9" w:rsidP="00A65A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75D7D5D" w14:textId="1D8C62AE" w:rsidR="00D245D9" w:rsidRPr="00D245D9" w:rsidRDefault="00D245D9" w:rsidP="00A65A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  <w:lang w:val="ru-RU" w:eastAsia="ru-RU"/>
        </w:rPr>
      </w:pPr>
      <w:r w:rsidRPr="00D245D9">
        <w:rPr>
          <w:rFonts w:ascii="Arial" w:eastAsia="Calibri" w:hAnsi="Arial" w:cs="Arial"/>
          <w:b/>
          <w:bCs/>
          <w:sz w:val="20"/>
          <w:szCs w:val="20"/>
          <w:lang w:val="ru-RU" w:eastAsia="ru-RU"/>
        </w:rPr>
        <w:t>РЕШЕНИЕ к Заданию 3 (5 баллов):</w:t>
      </w:r>
    </w:p>
    <w:p w14:paraId="59F616A5" w14:textId="6E7D62EB" w:rsidR="00D245D9" w:rsidRPr="00D245D9" w:rsidRDefault="00D245D9" w:rsidP="00D245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  <w:r w:rsidRPr="00D245D9">
        <w:rPr>
          <w:rFonts w:ascii="Arial" w:eastAsia="Calibri" w:hAnsi="Arial" w:cs="Arial"/>
          <w:sz w:val="20"/>
          <w:szCs w:val="20"/>
          <w:lang w:val="ru-RU" w:eastAsia="ru-RU"/>
        </w:rPr>
        <w:t>Гибкий бюджет (</w:t>
      </w:r>
      <w:r w:rsidRPr="00D245D9">
        <w:rPr>
          <w:rFonts w:ascii="Arial" w:eastAsia="Calibri" w:hAnsi="Arial" w:cs="Arial"/>
          <w:sz w:val="20"/>
          <w:szCs w:val="20"/>
          <w:lang w:val="en-US" w:eastAsia="ru-RU"/>
        </w:rPr>
        <w:t>flexible</w:t>
      </w:r>
      <w:r w:rsidRPr="00D245D9">
        <w:rPr>
          <w:rFonts w:ascii="Arial" w:eastAsia="Calibri" w:hAnsi="Arial" w:cs="Arial"/>
          <w:sz w:val="20"/>
          <w:szCs w:val="20"/>
          <w:lang w:val="ru-RU" w:eastAsia="ru-RU"/>
        </w:rPr>
        <w:t xml:space="preserve"> </w:t>
      </w:r>
      <w:r w:rsidRPr="00D245D9">
        <w:rPr>
          <w:rFonts w:ascii="Arial" w:eastAsia="Calibri" w:hAnsi="Arial" w:cs="Arial"/>
          <w:sz w:val="20"/>
          <w:szCs w:val="20"/>
          <w:lang w:val="en-US" w:eastAsia="ru-RU"/>
        </w:rPr>
        <w:t>budget</w:t>
      </w:r>
      <w:r w:rsidRPr="00D245D9">
        <w:rPr>
          <w:rFonts w:ascii="Arial" w:eastAsia="Calibri" w:hAnsi="Arial" w:cs="Arial"/>
          <w:sz w:val="20"/>
          <w:szCs w:val="20"/>
          <w:lang w:val="ru-RU" w:eastAsia="ru-RU"/>
        </w:rPr>
        <w:t xml:space="preserve">) — бюджет, который̆ может быть использован для оценки расходов, которые будут понесены при любом уровне деловой̆ активности в некотором диапазоне объемов деятельности. </w:t>
      </w:r>
    </w:p>
    <w:p w14:paraId="2168A76E" w14:textId="77777777" w:rsidR="00A65AF9" w:rsidRPr="00A65AF9" w:rsidRDefault="00A65AF9" w:rsidP="00A65AF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2FBCD65" w14:textId="77777777" w:rsidR="00D245D9" w:rsidRDefault="00D245D9" w:rsidP="00A65AF9">
      <w:pPr>
        <w:spacing w:after="0" w:line="240" w:lineRule="auto"/>
        <w:jc w:val="both"/>
        <w:rPr>
          <w:rFonts w:ascii="Arial" w:hAnsi="Arial" w:cs="Arial"/>
          <w:b/>
          <w:bCs/>
          <w:iCs/>
          <w:lang w:val="ru-RU"/>
        </w:rPr>
      </w:pPr>
    </w:p>
    <w:p w14:paraId="66469162" w14:textId="5B48CD60" w:rsidR="00A65AF9" w:rsidRPr="00A65AF9" w:rsidRDefault="00A65AF9" w:rsidP="00A65AF9">
      <w:pPr>
        <w:spacing w:after="0" w:line="240" w:lineRule="auto"/>
        <w:jc w:val="both"/>
        <w:rPr>
          <w:rFonts w:ascii="Arial" w:hAnsi="Arial" w:cs="Arial"/>
          <w:b/>
          <w:bCs/>
          <w:iCs/>
          <w:lang w:val="ru-RU"/>
        </w:rPr>
      </w:pPr>
      <w:r w:rsidRPr="00A65AF9">
        <w:rPr>
          <w:rFonts w:ascii="Arial" w:hAnsi="Arial" w:cs="Arial"/>
          <w:b/>
          <w:bCs/>
          <w:iCs/>
          <w:lang w:val="ru-RU"/>
        </w:rPr>
        <w:lastRenderedPageBreak/>
        <w:t xml:space="preserve">Задача № </w:t>
      </w:r>
      <w:r w:rsidR="00B35AE7" w:rsidRPr="00B35AE7">
        <w:rPr>
          <w:rFonts w:ascii="Arial" w:hAnsi="Arial" w:cs="Arial"/>
          <w:b/>
          <w:bCs/>
          <w:iCs/>
          <w:lang w:val="ru-RU"/>
        </w:rPr>
        <w:t>4</w:t>
      </w:r>
      <w:r w:rsidRPr="00A65AF9">
        <w:rPr>
          <w:rFonts w:ascii="Arial" w:hAnsi="Arial" w:cs="Arial"/>
          <w:b/>
          <w:bCs/>
          <w:iCs/>
          <w:lang w:val="ru-RU"/>
        </w:rPr>
        <w:t xml:space="preserve"> (20 баллов)</w:t>
      </w:r>
    </w:p>
    <w:p w14:paraId="484C8BFF" w14:textId="51F7319C" w:rsidR="0083153B" w:rsidRPr="00B35AE7" w:rsidRDefault="00B35AE7" w:rsidP="00B35AE7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B35AE7">
        <w:rPr>
          <w:rFonts w:ascii="Arial" w:hAnsi="Arial" w:cs="Arial"/>
          <w:bCs/>
          <w:iCs/>
          <w:sz w:val="20"/>
          <w:szCs w:val="20"/>
          <w:lang w:val="ru-RU"/>
        </w:rPr>
        <w:t>В целях оптимизации и урегулирования потоков товарно-материальных запасов, отдел бухгалтерии подготовил необходимую для анализа поставок информацию</w:t>
      </w:r>
      <w:r w:rsidR="0083153B">
        <w:rPr>
          <w:rFonts w:ascii="Arial" w:hAnsi="Arial" w:cs="Arial"/>
          <w:bCs/>
          <w:iCs/>
          <w:sz w:val="20"/>
          <w:szCs w:val="20"/>
          <w:lang w:val="ru-RU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410"/>
      </w:tblGrid>
      <w:tr w:rsidR="00B35AE7" w:rsidRPr="00B35AE7" w14:paraId="4DFD7DA8" w14:textId="77777777" w:rsidTr="00697212">
        <w:trPr>
          <w:trHeight w:val="329"/>
        </w:trPr>
        <w:tc>
          <w:tcPr>
            <w:tcW w:w="6946" w:type="dxa"/>
            <w:hideMark/>
          </w:tcPr>
          <w:p w14:paraId="524C6294" w14:textId="77777777" w:rsidR="00B35AE7" w:rsidRPr="00B35AE7" w:rsidRDefault="00B35AE7" w:rsidP="00B35A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B35AE7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2410" w:type="dxa"/>
            <w:hideMark/>
          </w:tcPr>
          <w:p w14:paraId="576EBAB4" w14:textId="77777777" w:rsidR="00B35AE7" w:rsidRPr="00B35AE7" w:rsidRDefault="00B35AE7" w:rsidP="00B35A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B35AE7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Значение</w:t>
            </w:r>
          </w:p>
        </w:tc>
      </w:tr>
      <w:tr w:rsidR="00B35AE7" w:rsidRPr="00B35AE7" w14:paraId="3A056FDB" w14:textId="77777777" w:rsidTr="00697212">
        <w:trPr>
          <w:trHeight w:val="285"/>
        </w:trPr>
        <w:tc>
          <w:tcPr>
            <w:tcW w:w="6946" w:type="dxa"/>
            <w:hideMark/>
          </w:tcPr>
          <w:p w14:paraId="10CA6FF3" w14:textId="77777777" w:rsidR="00B35AE7" w:rsidRPr="00B35AE7" w:rsidRDefault="00B35AE7" w:rsidP="00B35A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Годовая потребность в запасах (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S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), тонны</w:t>
            </w:r>
          </w:p>
        </w:tc>
        <w:tc>
          <w:tcPr>
            <w:tcW w:w="2410" w:type="dxa"/>
            <w:hideMark/>
          </w:tcPr>
          <w:p w14:paraId="41356F8E" w14:textId="77777777" w:rsidR="00B35AE7" w:rsidRPr="00B35AE7" w:rsidRDefault="00B35AE7" w:rsidP="0069721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400</w:t>
            </w:r>
          </w:p>
        </w:tc>
      </w:tr>
      <w:tr w:rsidR="00B35AE7" w:rsidRPr="00B35AE7" w14:paraId="03E58D5D" w14:textId="77777777" w:rsidTr="00697212">
        <w:trPr>
          <w:trHeight w:val="485"/>
        </w:trPr>
        <w:tc>
          <w:tcPr>
            <w:tcW w:w="6946" w:type="dxa"/>
            <w:hideMark/>
          </w:tcPr>
          <w:p w14:paraId="7DA0F328" w14:textId="77777777" w:rsidR="00B35AE7" w:rsidRPr="00B35AE7" w:rsidRDefault="00B35AE7" w:rsidP="00B35A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Стоимость организации одного заказа (погрузка, разгрузка, упаковка, приемка, размещение заказа) (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ordering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costs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 xml:space="preserve">, 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O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 xml:space="preserve">), </w:t>
            </w:r>
            <w:proofErr w:type="gramStart"/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у.е.</w:t>
            </w:r>
            <w:proofErr w:type="gramEnd"/>
          </w:p>
        </w:tc>
        <w:tc>
          <w:tcPr>
            <w:tcW w:w="2410" w:type="dxa"/>
            <w:hideMark/>
          </w:tcPr>
          <w:p w14:paraId="229D3421" w14:textId="77777777" w:rsidR="00B35AE7" w:rsidRPr="00B35AE7" w:rsidRDefault="00B35AE7" w:rsidP="0069721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500</w:t>
            </w:r>
          </w:p>
        </w:tc>
      </w:tr>
      <w:tr w:rsidR="00B35AE7" w:rsidRPr="00B35AE7" w14:paraId="49A32D78" w14:textId="77777777" w:rsidTr="00697212">
        <w:trPr>
          <w:trHeight w:val="103"/>
        </w:trPr>
        <w:tc>
          <w:tcPr>
            <w:tcW w:w="6946" w:type="dxa"/>
            <w:hideMark/>
          </w:tcPr>
          <w:p w14:paraId="186CE52E" w14:textId="77777777" w:rsidR="00B35AE7" w:rsidRPr="00B35AE7" w:rsidRDefault="00B35AE7" w:rsidP="00B35A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Цена запасов (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price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 xml:space="preserve">, 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 xml:space="preserve">), </w:t>
            </w:r>
            <w:proofErr w:type="gramStart"/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у.е.</w:t>
            </w:r>
            <w:proofErr w:type="gramEnd"/>
          </w:p>
        </w:tc>
        <w:tc>
          <w:tcPr>
            <w:tcW w:w="2410" w:type="dxa"/>
            <w:hideMark/>
          </w:tcPr>
          <w:p w14:paraId="24A0D8A0" w14:textId="77777777" w:rsidR="00B35AE7" w:rsidRPr="00B35AE7" w:rsidRDefault="00B35AE7" w:rsidP="0069721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2000</w:t>
            </w:r>
          </w:p>
        </w:tc>
      </w:tr>
      <w:tr w:rsidR="00B35AE7" w:rsidRPr="00B35AE7" w14:paraId="4BF82CE6" w14:textId="77777777" w:rsidTr="00697212">
        <w:trPr>
          <w:trHeight w:val="54"/>
        </w:trPr>
        <w:tc>
          <w:tcPr>
            <w:tcW w:w="6946" w:type="dxa"/>
            <w:hideMark/>
          </w:tcPr>
          <w:p w14:paraId="1414290A" w14:textId="77777777" w:rsidR="00B35AE7" w:rsidRPr="00B35AE7" w:rsidRDefault="00B35AE7" w:rsidP="00B35AE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Стоимость хранения 1 тонны запасов в течение года (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earring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costs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 xml:space="preserve">, 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</w:t>
            </w: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 xml:space="preserve">), </w:t>
            </w:r>
            <w:proofErr w:type="gramStart"/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у.е.</w:t>
            </w:r>
            <w:proofErr w:type="gramEnd"/>
          </w:p>
        </w:tc>
        <w:tc>
          <w:tcPr>
            <w:tcW w:w="2410" w:type="dxa"/>
            <w:hideMark/>
          </w:tcPr>
          <w:p w14:paraId="6477334E" w14:textId="77777777" w:rsidR="00B35AE7" w:rsidRPr="00B35AE7" w:rsidRDefault="00B35AE7" w:rsidP="0069721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B35AE7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100</w:t>
            </w:r>
          </w:p>
        </w:tc>
      </w:tr>
    </w:tbl>
    <w:p w14:paraId="50BE6439" w14:textId="77777777" w:rsidR="00B35AE7" w:rsidRDefault="00B35AE7" w:rsidP="00A65AF9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</w:p>
    <w:p w14:paraId="25AEDC40" w14:textId="40A038C3" w:rsidR="00A65AF9" w:rsidRPr="00A65AF9" w:rsidRDefault="00A65AF9" w:rsidP="00A65AF9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val="ru-RU"/>
        </w:rPr>
      </w:pPr>
      <w:r w:rsidRPr="00A65AF9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Задание 1 </w:t>
      </w:r>
      <w:r w:rsidR="00697212">
        <w:rPr>
          <w:rFonts w:ascii="Arial" w:hAnsi="Arial" w:cs="Arial"/>
          <w:b/>
          <w:bCs/>
          <w:iCs/>
          <w:sz w:val="20"/>
          <w:szCs w:val="20"/>
          <w:lang w:val="ru-RU"/>
        </w:rPr>
        <w:t>(10 баллов):</w:t>
      </w:r>
    </w:p>
    <w:p w14:paraId="18669C08" w14:textId="43F17C61" w:rsidR="00A65AF9" w:rsidRPr="00A65AF9" w:rsidRDefault="00697212" w:rsidP="00A65AF9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>
        <w:rPr>
          <w:rFonts w:ascii="Arial" w:hAnsi="Arial" w:cs="Arial"/>
          <w:bCs/>
          <w:iCs/>
          <w:sz w:val="20"/>
          <w:szCs w:val="20"/>
          <w:lang w:val="ru-RU"/>
        </w:rPr>
        <w:t>Рассчитайте экономичный размер заказа (</w:t>
      </w:r>
      <w:r>
        <w:rPr>
          <w:rFonts w:ascii="Arial" w:hAnsi="Arial" w:cs="Arial"/>
          <w:bCs/>
          <w:iCs/>
          <w:sz w:val="20"/>
          <w:szCs w:val="20"/>
          <w:lang w:val="en-US"/>
        </w:rPr>
        <w:t>EOQ</w:t>
      </w:r>
      <w:r>
        <w:rPr>
          <w:rFonts w:ascii="Arial" w:hAnsi="Arial" w:cs="Arial"/>
          <w:bCs/>
          <w:iCs/>
          <w:sz w:val="20"/>
          <w:szCs w:val="20"/>
          <w:lang w:val="ru-RU"/>
        </w:rPr>
        <w:t>)</w:t>
      </w:r>
      <w:r w:rsidRPr="00697212">
        <w:rPr>
          <w:rFonts w:ascii="Arial" w:hAnsi="Arial" w:cs="Arial"/>
          <w:bCs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ru-RU"/>
        </w:rPr>
        <w:t>и частоту поставок запасов (</w:t>
      </w:r>
      <w:r>
        <w:rPr>
          <w:rFonts w:ascii="Arial" w:hAnsi="Arial" w:cs="Arial"/>
          <w:bCs/>
          <w:iCs/>
          <w:sz w:val="20"/>
          <w:szCs w:val="20"/>
          <w:lang w:val="en-US"/>
        </w:rPr>
        <w:t>N</w:t>
      </w:r>
      <w:r>
        <w:rPr>
          <w:rFonts w:ascii="Arial" w:hAnsi="Arial" w:cs="Arial"/>
          <w:bCs/>
          <w:iCs/>
          <w:sz w:val="20"/>
          <w:szCs w:val="20"/>
          <w:lang w:val="ru-RU"/>
        </w:rPr>
        <w:t>).</w:t>
      </w:r>
    </w:p>
    <w:p w14:paraId="337CA39E" w14:textId="723DDCB5" w:rsidR="00A65AF9" w:rsidRPr="00A65AF9" w:rsidRDefault="00A65AF9" w:rsidP="00A65AF9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val="ru-RU"/>
        </w:rPr>
      </w:pPr>
      <w:r w:rsidRPr="00A65AF9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Задание 2 </w:t>
      </w:r>
      <w:r w:rsidR="00697212">
        <w:rPr>
          <w:rFonts w:ascii="Arial" w:hAnsi="Arial" w:cs="Arial"/>
          <w:b/>
          <w:bCs/>
          <w:iCs/>
          <w:sz w:val="20"/>
          <w:szCs w:val="20"/>
          <w:lang w:val="ru-RU"/>
        </w:rPr>
        <w:t>(5 баллов):</w:t>
      </w:r>
    </w:p>
    <w:p w14:paraId="6F16F8AB" w14:textId="5ECA8F2D" w:rsidR="00A65AF9" w:rsidRPr="00A65AF9" w:rsidRDefault="00697212" w:rsidP="00697212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>
        <w:rPr>
          <w:rFonts w:ascii="Arial" w:hAnsi="Arial" w:cs="Arial"/>
          <w:bCs/>
          <w:iCs/>
          <w:sz w:val="20"/>
          <w:szCs w:val="20"/>
          <w:lang w:val="ru-RU"/>
        </w:rPr>
        <w:t>Как изменятся совокупные затраты компании на запасы, если объем одной партии запасов будет снижен до 30 тонн?</w:t>
      </w:r>
    </w:p>
    <w:p w14:paraId="5F4EB626" w14:textId="1CF4590E" w:rsidR="00A65AF9" w:rsidRPr="00A65AF9" w:rsidRDefault="00A65AF9" w:rsidP="00A65AF9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val="ru-RU"/>
        </w:rPr>
      </w:pPr>
      <w:r w:rsidRPr="00A65AF9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Задание 3 </w:t>
      </w:r>
      <w:r w:rsidR="00697212">
        <w:rPr>
          <w:rFonts w:ascii="Arial" w:hAnsi="Arial" w:cs="Arial"/>
          <w:b/>
          <w:bCs/>
          <w:iCs/>
          <w:sz w:val="20"/>
          <w:szCs w:val="20"/>
          <w:lang w:val="ru-RU"/>
        </w:rPr>
        <w:t>(5 баллов):</w:t>
      </w:r>
    </w:p>
    <w:p w14:paraId="69AEBDB9" w14:textId="0ED51F85" w:rsidR="00A65AF9" w:rsidRPr="00A65AF9" w:rsidRDefault="00697212" w:rsidP="00697212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>
        <w:rPr>
          <w:rFonts w:ascii="Arial" w:hAnsi="Arial" w:cs="Arial"/>
          <w:bCs/>
          <w:iCs/>
          <w:sz w:val="20"/>
          <w:szCs w:val="20"/>
          <w:lang w:val="ru-RU"/>
        </w:rPr>
        <w:t>Что в управленческом учете понимается под целевыми затратами</w:t>
      </w:r>
      <w:r w:rsidR="00075E3D">
        <w:rPr>
          <w:rFonts w:ascii="Arial" w:hAnsi="Arial" w:cs="Arial"/>
          <w:bCs/>
          <w:iCs/>
          <w:sz w:val="20"/>
          <w:szCs w:val="20"/>
          <w:lang w:val="ru-RU"/>
        </w:rPr>
        <w:t>? Приведите пример целевых затрат.</w:t>
      </w:r>
    </w:p>
    <w:p w14:paraId="6FB14DF4" w14:textId="61035649" w:rsidR="00A65AF9" w:rsidRDefault="00A65AF9" w:rsidP="00A65AF9">
      <w:pPr>
        <w:spacing w:after="0" w:line="240" w:lineRule="auto"/>
        <w:ind w:left="426" w:hanging="426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</w:p>
    <w:p w14:paraId="58120A01" w14:textId="4716C040" w:rsidR="00D245D9" w:rsidRDefault="00D245D9" w:rsidP="00A65AF9">
      <w:pPr>
        <w:spacing w:after="0" w:line="240" w:lineRule="auto"/>
        <w:ind w:left="426" w:hanging="426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</w:p>
    <w:p w14:paraId="4EDA22B4" w14:textId="1BAD4F3F" w:rsidR="00D245D9" w:rsidRDefault="00D245D9" w:rsidP="00A65AF9">
      <w:pPr>
        <w:spacing w:after="0" w:line="240" w:lineRule="auto"/>
        <w:ind w:left="426" w:hanging="426"/>
        <w:jc w:val="both"/>
        <w:rPr>
          <w:rFonts w:ascii="Arial" w:hAnsi="Arial" w:cs="Arial"/>
          <w:b/>
          <w:iCs/>
          <w:sz w:val="20"/>
          <w:szCs w:val="20"/>
          <w:lang w:val="ru-RU"/>
        </w:rPr>
      </w:pPr>
      <w:r w:rsidRPr="00D245D9">
        <w:rPr>
          <w:rFonts w:ascii="Arial" w:hAnsi="Arial" w:cs="Arial"/>
          <w:b/>
          <w:iCs/>
          <w:sz w:val="20"/>
          <w:szCs w:val="20"/>
          <w:lang w:val="ru-RU"/>
        </w:rPr>
        <w:t>РЕШЕНИЕ к Заданию 1</w:t>
      </w:r>
      <w:r w:rsidR="00C60FF2">
        <w:rPr>
          <w:rFonts w:ascii="Arial" w:hAnsi="Arial" w:cs="Arial"/>
          <w:b/>
          <w:iCs/>
          <w:sz w:val="20"/>
          <w:szCs w:val="20"/>
          <w:lang w:val="ru-RU"/>
        </w:rPr>
        <w:t xml:space="preserve"> (10 баллов)</w:t>
      </w:r>
      <w:r w:rsidRPr="00D245D9">
        <w:rPr>
          <w:rFonts w:ascii="Arial" w:hAnsi="Arial" w:cs="Arial"/>
          <w:b/>
          <w:iCs/>
          <w:sz w:val="20"/>
          <w:szCs w:val="20"/>
          <w:lang w:val="ru-RU"/>
        </w:rPr>
        <w:t>:</w:t>
      </w:r>
    </w:p>
    <w:p w14:paraId="58C6EF92" w14:textId="77777777" w:rsidR="0032100F" w:rsidRPr="0032100F" w:rsidRDefault="0032100F" w:rsidP="0032100F">
      <w:pPr>
        <w:spacing w:after="0" w:line="240" w:lineRule="auto"/>
        <w:ind w:left="426" w:hanging="426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32100F">
        <w:rPr>
          <w:rFonts w:ascii="Arial" w:hAnsi="Arial" w:cs="Arial"/>
          <w:bCs/>
          <w:iCs/>
          <w:sz w:val="20"/>
          <w:szCs w:val="20"/>
          <w:lang w:val="ru-RU"/>
        </w:rPr>
        <w:t>Рассчитаем экономичный размер заказа (</w:t>
      </w:r>
      <w:r w:rsidRPr="0032100F">
        <w:rPr>
          <w:rFonts w:ascii="Arial" w:hAnsi="Arial" w:cs="Arial"/>
          <w:bCs/>
          <w:iCs/>
          <w:sz w:val="20"/>
          <w:szCs w:val="20"/>
          <w:lang w:val="en-US"/>
        </w:rPr>
        <w:t>EOQ</w:t>
      </w:r>
      <w:r w:rsidRPr="0032100F">
        <w:rPr>
          <w:rFonts w:ascii="Arial" w:hAnsi="Arial" w:cs="Arial"/>
          <w:bCs/>
          <w:iCs/>
          <w:sz w:val="20"/>
          <w:szCs w:val="20"/>
          <w:lang w:val="ru-RU"/>
        </w:rPr>
        <w:t>):</w:t>
      </w:r>
    </w:p>
    <w:p w14:paraId="707F3CCF" w14:textId="6221F3C0" w:rsidR="00D245D9" w:rsidRPr="00D245D9" w:rsidRDefault="0032100F" w:rsidP="00A65AF9">
      <w:pPr>
        <w:spacing w:after="0" w:line="240" w:lineRule="auto"/>
        <w:ind w:left="426" w:hanging="426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noProof/>
          <w:sz w:val="24"/>
        </w:rPr>
        <w:pict w14:anchorId="3E9E83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1.2pt;height:35.4pt;mso-width-percent:0;mso-height-percent:0;mso-width-percent:0;mso-height-percent:0" equationxml="&lt;">
            <v:imagedata r:id="rId7" o:title="" chromakey="white"/>
          </v:shape>
        </w:pict>
      </w:r>
    </w:p>
    <w:p w14:paraId="10E9D88C" w14:textId="6926519C" w:rsidR="0032100F" w:rsidRDefault="0032100F" w:rsidP="0032100F">
      <w:pPr>
        <w:spacing w:after="200" w:line="240" w:lineRule="auto"/>
        <w:rPr>
          <w:rFonts w:ascii="Arial" w:hAnsi="Arial" w:cs="Arial"/>
          <w:bCs/>
          <w:iCs/>
          <w:sz w:val="20"/>
          <w:szCs w:val="20"/>
          <w:lang w:val="ru-RU"/>
        </w:rPr>
      </w:pPr>
      <w:r w:rsidRPr="0032100F">
        <w:rPr>
          <w:rFonts w:ascii="Arial" w:hAnsi="Arial" w:cs="Arial"/>
          <w:bCs/>
          <w:iCs/>
          <w:sz w:val="20"/>
          <w:szCs w:val="20"/>
          <w:lang w:val="ru-RU"/>
        </w:rPr>
        <w:t>Частота поставок запасов составит:</w:t>
      </w:r>
    </w:p>
    <w:p w14:paraId="7E15C3AE" w14:textId="2A0654C0" w:rsidR="0032100F" w:rsidRPr="0032100F" w:rsidRDefault="0032100F" w:rsidP="0032100F">
      <w:pPr>
        <w:spacing w:after="0" w:line="240" w:lineRule="auto"/>
        <w:rPr>
          <w:rFonts w:ascii="Arial" w:hAnsi="Arial" w:cs="Arial"/>
          <w:bCs/>
          <w:iCs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4FEE0970" wp14:editId="79ECF6A9">
            <wp:extent cx="2009775" cy="33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17ADCA" w14:textId="1519E23B" w:rsidR="0032100F" w:rsidRDefault="0032100F" w:rsidP="00C60FF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  <w:r w:rsidRPr="0032100F">
        <w:rPr>
          <w:rFonts w:ascii="Arial" w:hAnsi="Arial" w:cs="Arial"/>
          <w:iCs/>
          <w:sz w:val="20"/>
          <w:szCs w:val="20"/>
          <w:lang w:val="ru-RU"/>
        </w:rPr>
        <w:t xml:space="preserve">Поставка запасов (сырья, материалов) в размере 63,2 </w:t>
      </w:r>
      <w:r w:rsidRPr="0032100F">
        <w:rPr>
          <w:rFonts w:ascii="Arial" w:hAnsi="Arial" w:cs="Arial"/>
          <w:iCs/>
          <w:sz w:val="20"/>
          <w:szCs w:val="20"/>
          <w:lang w:val="ru-RU"/>
        </w:rPr>
        <w:t>тонн с</w:t>
      </w:r>
      <w:r w:rsidRPr="0032100F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proofErr w:type="gramStart"/>
      <w:r w:rsidRPr="0032100F">
        <w:rPr>
          <w:rFonts w:ascii="Arial" w:hAnsi="Arial" w:cs="Arial"/>
          <w:iCs/>
          <w:sz w:val="20"/>
          <w:szCs w:val="20"/>
          <w:lang w:val="ru-RU"/>
        </w:rPr>
        <w:t>частотой  раз</w:t>
      </w:r>
      <w:proofErr w:type="gramEnd"/>
      <w:r w:rsidRPr="0032100F">
        <w:rPr>
          <w:rFonts w:ascii="Arial" w:hAnsi="Arial" w:cs="Arial"/>
          <w:iCs/>
          <w:sz w:val="20"/>
          <w:szCs w:val="20"/>
          <w:lang w:val="ru-RU"/>
        </w:rPr>
        <w:t xml:space="preserve"> в два месяца (12мес./6 поставок = 2 мес.) удовлетворит потребность компании в запасах с минимальным уровнем совокупных затрат на их приобретение, организацию поставки и хранение.</w:t>
      </w:r>
    </w:p>
    <w:p w14:paraId="1D08BBEA" w14:textId="77777777" w:rsidR="00C60FF2" w:rsidRDefault="00C60FF2" w:rsidP="00C60FF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6075DED3" w14:textId="2399BA8B" w:rsidR="0032100F" w:rsidRDefault="0032100F" w:rsidP="00C60FF2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val="ru-RU"/>
        </w:rPr>
      </w:pPr>
      <w:r>
        <w:rPr>
          <w:rFonts w:ascii="Arial" w:hAnsi="Arial" w:cs="Arial"/>
          <w:b/>
          <w:bCs/>
          <w:iCs/>
          <w:sz w:val="20"/>
          <w:szCs w:val="20"/>
          <w:lang w:val="ru-RU"/>
        </w:rPr>
        <w:t>РЕШЕНИЕ к Заданию 2</w:t>
      </w:r>
      <w:r w:rsidR="00C60FF2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(5 баллов)</w:t>
      </w:r>
      <w:r>
        <w:rPr>
          <w:rFonts w:ascii="Arial" w:hAnsi="Arial" w:cs="Arial"/>
          <w:b/>
          <w:bCs/>
          <w:iCs/>
          <w:sz w:val="20"/>
          <w:szCs w:val="20"/>
          <w:lang w:val="ru-RU"/>
        </w:rPr>
        <w:t>:</w:t>
      </w:r>
    </w:p>
    <w:p w14:paraId="2AF48ECC" w14:textId="482221C2" w:rsidR="0032100F" w:rsidRPr="0032100F" w:rsidRDefault="0032100F" w:rsidP="0032100F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val="ru-RU"/>
        </w:rPr>
      </w:pPr>
      <w:r w:rsidRPr="0032100F">
        <w:rPr>
          <w:rFonts w:ascii="Arial" w:hAnsi="Arial" w:cs="Arial"/>
          <w:iCs/>
          <w:sz w:val="20"/>
          <w:szCs w:val="20"/>
          <w:lang w:val="ru-RU"/>
        </w:rPr>
        <w:t>Рассчитаем экономичный размер заказа (</w:t>
      </w:r>
      <w:r w:rsidRPr="0032100F">
        <w:rPr>
          <w:rFonts w:ascii="Arial" w:hAnsi="Arial" w:cs="Arial"/>
          <w:iCs/>
          <w:sz w:val="20"/>
          <w:szCs w:val="20"/>
          <w:lang w:val="en-US"/>
        </w:rPr>
        <w:t>EOQ</w:t>
      </w:r>
      <w:r w:rsidRPr="0032100F">
        <w:rPr>
          <w:rFonts w:ascii="Arial" w:hAnsi="Arial" w:cs="Arial"/>
          <w:iCs/>
          <w:sz w:val="20"/>
          <w:szCs w:val="20"/>
          <w:lang w:val="ru-RU"/>
        </w:rPr>
        <w:t>):</w:t>
      </w:r>
    </w:p>
    <w:p w14:paraId="28B186BB" w14:textId="77777777" w:rsidR="00C60FF2" w:rsidRDefault="0032100F" w:rsidP="00C60FF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  <w:r>
        <w:rPr>
          <w:rFonts w:ascii="Arial" w:hAnsi="Arial" w:cs="Arial"/>
          <w:iCs/>
          <w:noProof/>
          <w:sz w:val="20"/>
          <w:szCs w:val="20"/>
          <w:lang w:val="ru-RU"/>
        </w:rPr>
        <w:drawing>
          <wp:inline distT="0" distB="0" distL="0" distR="0" wp14:anchorId="28DBCD28" wp14:editId="08D68F25">
            <wp:extent cx="383794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598CE7" w14:textId="0EE80A98" w:rsidR="0032100F" w:rsidRDefault="0032100F" w:rsidP="00C60FF2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32100F">
        <w:rPr>
          <w:rFonts w:ascii="Arial" w:hAnsi="Arial" w:cs="Arial"/>
          <w:bCs/>
          <w:iCs/>
          <w:sz w:val="20"/>
          <w:szCs w:val="20"/>
          <w:lang w:val="ru-RU"/>
        </w:rPr>
        <w:t>Если размер одной партии заказа компании будет равен экономичному размеру заказа (</w:t>
      </w:r>
      <w:r w:rsidRPr="0032100F">
        <w:rPr>
          <w:rFonts w:ascii="Arial" w:hAnsi="Arial" w:cs="Arial"/>
          <w:bCs/>
          <w:iCs/>
          <w:sz w:val="20"/>
          <w:szCs w:val="20"/>
          <w:lang w:val="en-US"/>
        </w:rPr>
        <w:t>EOQ</w:t>
      </w:r>
      <w:r w:rsidRPr="0032100F">
        <w:rPr>
          <w:rFonts w:ascii="Arial" w:hAnsi="Arial" w:cs="Arial"/>
          <w:bCs/>
          <w:iCs/>
          <w:sz w:val="20"/>
          <w:szCs w:val="20"/>
          <w:lang w:val="ru-RU"/>
        </w:rPr>
        <w:t xml:space="preserve"> = 63,2 т), то ее совокупные затраты на запасы составят:</w:t>
      </w:r>
    </w:p>
    <w:p w14:paraId="76FAB9E6" w14:textId="14FAEF5C" w:rsidR="00C60FF2" w:rsidRDefault="00C60FF2" w:rsidP="00C60FF2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pict w14:anchorId="72871E35">
          <v:shape id="_x0000_i1028" type="#_x0000_t75" alt="" style="width:283.2pt;height:25.2pt;mso-width-percent:0;mso-height-percent:0;mso-width-percent:0;mso-height-percent:0" equationxml="&lt;">
            <v:imagedata r:id="rId10" o:title="" chromakey="white"/>
          </v:shape>
        </w:pict>
      </w:r>
    </w:p>
    <w:p w14:paraId="638EF2B6" w14:textId="77777777" w:rsidR="00C60FF2" w:rsidRPr="00C60FF2" w:rsidRDefault="00C60FF2" w:rsidP="00C60FF2">
      <w:pPr>
        <w:spacing w:after="0" w:line="240" w:lineRule="auto"/>
        <w:jc w:val="both"/>
        <w:rPr>
          <w:rFonts w:ascii="Times New Roman" w:hAnsi="Times New Roman"/>
          <w:iCs/>
          <w:noProof/>
          <w:sz w:val="24"/>
          <w:lang w:val="ru-RU"/>
        </w:rPr>
      </w:pPr>
      <w:r w:rsidRPr="00C60FF2">
        <w:rPr>
          <w:rFonts w:ascii="Times New Roman" w:hAnsi="Times New Roman"/>
          <w:iCs/>
          <w:noProof/>
          <w:sz w:val="24"/>
          <w:lang w:val="ru-RU"/>
        </w:rPr>
        <w:t xml:space="preserve">Если размер одной партии заказа отклониться от </w:t>
      </w:r>
      <w:r w:rsidRPr="00C60FF2">
        <w:rPr>
          <w:rFonts w:ascii="Times New Roman" w:hAnsi="Times New Roman"/>
          <w:iCs/>
          <w:noProof/>
          <w:sz w:val="24"/>
          <w:lang w:val="en-US"/>
        </w:rPr>
        <w:t>EOQ</w:t>
      </w:r>
      <w:r w:rsidRPr="00C60FF2">
        <w:rPr>
          <w:rFonts w:ascii="Times New Roman" w:hAnsi="Times New Roman"/>
          <w:iCs/>
          <w:noProof/>
          <w:sz w:val="24"/>
          <w:lang w:val="ru-RU"/>
        </w:rPr>
        <w:t xml:space="preserve">  в сторону уменьшения, до 30 т., то совокупные затраты компании увеличатся.</w:t>
      </w:r>
    </w:p>
    <w:p w14:paraId="00086B20" w14:textId="37D0E5BD" w:rsidR="00A65AF9" w:rsidRDefault="00C60FF2" w:rsidP="00C60FF2">
      <w:pPr>
        <w:spacing w:after="0" w:line="240" w:lineRule="auto"/>
        <w:jc w:val="both"/>
        <w:rPr>
          <w:rFonts w:ascii="Times New Roman" w:hAnsi="Times New Roman"/>
          <w:noProof/>
          <w:sz w:val="24"/>
          <w:lang w:val="ru-RU"/>
        </w:rPr>
      </w:pPr>
      <w:r>
        <w:rPr>
          <w:rFonts w:ascii="Times New Roman" w:hAnsi="Times New Roman"/>
          <w:noProof/>
          <w:sz w:val="24"/>
          <w:lang w:val="ru-RU"/>
        </w:rPr>
        <w:drawing>
          <wp:inline distT="0" distB="0" distL="0" distR="0" wp14:anchorId="7354E563" wp14:editId="353D7514">
            <wp:extent cx="338074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05A09E" w14:textId="77777777" w:rsidR="00C60FF2" w:rsidRDefault="00C60FF2" w:rsidP="00C60FF2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lang w:val="ru-RU"/>
        </w:rPr>
      </w:pPr>
    </w:p>
    <w:p w14:paraId="640A594D" w14:textId="5D5ECFEE" w:rsidR="00C60FF2" w:rsidRDefault="00C60FF2" w:rsidP="00C60FF2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18"/>
          <w:lang w:val="ru-RU"/>
        </w:rPr>
      </w:pPr>
      <w:r w:rsidRPr="00C60FF2">
        <w:rPr>
          <w:rFonts w:ascii="Arial" w:hAnsi="Arial" w:cs="Arial"/>
          <w:b/>
          <w:bCs/>
          <w:noProof/>
          <w:sz w:val="20"/>
          <w:szCs w:val="18"/>
          <w:lang w:val="ru-RU"/>
        </w:rPr>
        <w:t>РЕШЕНИЕ к Заданию 3</w:t>
      </w:r>
      <w:r>
        <w:rPr>
          <w:rFonts w:ascii="Arial" w:hAnsi="Arial" w:cs="Arial"/>
          <w:b/>
          <w:bCs/>
          <w:noProof/>
          <w:sz w:val="20"/>
          <w:szCs w:val="18"/>
          <w:lang w:val="ru-RU"/>
        </w:rPr>
        <w:t xml:space="preserve"> (5 баллов)</w:t>
      </w:r>
      <w:r w:rsidRPr="00C60FF2">
        <w:rPr>
          <w:rFonts w:ascii="Arial" w:hAnsi="Arial" w:cs="Arial"/>
          <w:b/>
          <w:bCs/>
          <w:noProof/>
          <w:sz w:val="20"/>
          <w:szCs w:val="18"/>
          <w:lang w:val="ru-RU"/>
        </w:rPr>
        <w:t>:</w:t>
      </w:r>
    </w:p>
    <w:p w14:paraId="21E87C8E" w14:textId="77777777" w:rsidR="00C60FF2" w:rsidRPr="00C60FF2" w:rsidRDefault="00C60FF2" w:rsidP="00C60FF2">
      <w:pPr>
        <w:spacing w:after="0" w:line="240" w:lineRule="auto"/>
        <w:jc w:val="both"/>
        <w:rPr>
          <w:rFonts w:ascii="Arial" w:hAnsi="Arial" w:cs="Arial"/>
          <w:noProof/>
          <w:sz w:val="20"/>
          <w:szCs w:val="18"/>
          <w:lang w:val="ru-RU"/>
        </w:rPr>
      </w:pPr>
      <w:r w:rsidRPr="00C60FF2">
        <w:rPr>
          <w:rFonts w:ascii="Arial" w:hAnsi="Arial" w:cs="Arial"/>
          <w:noProof/>
          <w:sz w:val="20"/>
          <w:szCs w:val="18"/>
          <w:lang w:val="ru-RU"/>
        </w:rPr>
        <w:t>Целевая затрата — любой вид деятельности, требующий обособленного измерения понесенных на него расходов. Другими словами, если пользователи бухгалтерской информации хотят узнать о затратах только по отдельной составляющей деятельности, она и называется целевой затратой. В качестве примеров целевых затрат можно привести калькуляцию себестоимости товара, калькуляцию обслуживания клиента банка или пациента больницы, калькуляцию затрат на содержание отдельного подразделения или района реализации продукции, т.е. в действительности все то, что вызывает необходимость численно оценить используемые ресурсы.</w:t>
      </w:r>
    </w:p>
    <w:p w14:paraId="195BD041" w14:textId="77777777" w:rsidR="00C60FF2" w:rsidRPr="00C60FF2" w:rsidRDefault="00C60FF2" w:rsidP="00C60FF2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18"/>
          <w:lang w:val="ru-RU"/>
        </w:rPr>
      </w:pPr>
    </w:p>
    <w:p w14:paraId="39E84D72" w14:textId="77777777" w:rsidR="00946F5C" w:rsidRPr="00A65AF9" w:rsidRDefault="00946F5C">
      <w:pPr>
        <w:rPr>
          <w:lang w:val="ru-RU"/>
        </w:rPr>
      </w:pPr>
    </w:p>
    <w:sectPr w:rsidR="00946F5C" w:rsidRPr="00A65AF9" w:rsidSect="008C651E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DD60" w14:textId="77777777" w:rsidR="00D6015C" w:rsidRDefault="00D6015C">
      <w:pPr>
        <w:spacing w:after="0" w:line="240" w:lineRule="auto"/>
      </w:pPr>
      <w:r>
        <w:separator/>
      </w:r>
    </w:p>
  </w:endnote>
  <w:endnote w:type="continuationSeparator" w:id="0">
    <w:p w14:paraId="5369F296" w14:textId="77777777" w:rsidR="00D6015C" w:rsidRDefault="00D6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0029"/>
      <w:docPartObj>
        <w:docPartGallery w:val="Page Numbers (Bottom of Page)"/>
        <w:docPartUnique/>
      </w:docPartObj>
    </w:sdtPr>
    <w:sdtEndPr/>
    <w:sdtContent>
      <w:p w14:paraId="40EB2392" w14:textId="77777777" w:rsidR="00661B87" w:rsidRDefault="00075E3D" w:rsidP="0015651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0027"/>
      <w:docPartObj>
        <w:docPartGallery w:val="Page Numbers (Bottom of Page)"/>
        <w:docPartUnique/>
      </w:docPartObj>
    </w:sdtPr>
    <w:sdtEndPr/>
    <w:sdtContent>
      <w:p w14:paraId="4DF189FF" w14:textId="77777777" w:rsidR="00661B87" w:rsidRDefault="00075E3D" w:rsidP="0015651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F9AC" w14:textId="77777777" w:rsidR="00D6015C" w:rsidRDefault="00D6015C">
      <w:pPr>
        <w:spacing w:after="0" w:line="240" w:lineRule="auto"/>
      </w:pPr>
      <w:r>
        <w:separator/>
      </w:r>
    </w:p>
  </w:footnote>
  <w:footnote w:type="continuationSeparator" w:id="0">
    <w:p w14:paraId="63F34A89" w14:textId="77777777" w:rsidR="00D6015C" w:rsidRDefault="00D6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6A3D" w14:textId="77777777" w:rsidR="00661B87" w:rsidRDefault="00075E3D" w:rsidP="00C0113E">
    <w:pPr>
      <w:pStyle w:val="a3"/>
      <w:tabs>
        <w:tab w:val="clear" w:pos="4677"/>
        <w:tab w:val="clear" w:pos="9355"/>
        <w:tab w:val="left" w:pos="4230"/>
        <w:tab w:val="left" w:pos="8595"/>
      </w:tabs>
    </w:pPr>
    <w:r>
      <w:tab/>
    </w:r>
    <w:r>
      <w:tab/>
    </w:r>
  </w:p>
  <w:p w14:paraId="1DB2882C" w14:textId="77777777" w:rsidR="00661B87" w:rsidRDefault="00D6015C" w:rsidP="00C0113E">
    <w:pPr>
      <w:pStyle w:val="a3"/>
      <w:tabs>
        <w:tab w:val="clear" w:pos="4677"/>
        <w:tab w:val="clear" w:pos="9355"/>
        <w:tab w:val="left" w:pos="4230"/>
        <w:tab w:val="left" w:pos="85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pPr w:leftFromText="180" w:rightFromText="180" w:vertAnchor="text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340"/>
      <w:gridCol w:w="340"/>
      <w:gridCol w:w="340"/>
      <w:gridCol w:w="340"/>
    </w:tblGrid>
    <w:tr w:rsidR="007E6838" w14:paraId="7ACAEA0D" w14:textId="77777777" w:rsidTr="003141D1">
      <w:trPr>
        <w:trHeight w:val="340"/>
      </w:trPr>
      <w:tc>
        <w:tcPr>
          <w:tcW w:w="340" w:type="dxa"/>
        </w:tcPr>
        <w:p w14:paraId="65814B6B" w14:textId="77777777" w:rsidR="007E6838" w:rsidRDefault="00D6015C" w:rsidP="003141D1">
          <w:pPr>
            <w:pStyle w:val="a3"/>
          </w:pPr>
        </w:p>
      </w:tc>
      <w:tc>
        <w:tcPr>
          <w:tcW w:w="340" w:type="dxa"/>
        </w:tcPr>
        <w:p w14:paraId="2C3729CE" w14:textId="77777777" w:rsidR="007E6838" w:rsidRDefault="00D6015C" w:rsidP="003141D1">
          <w:pPr>
            <w:pStyle w:val="a3"/>
          </w:pPr>
        </w:p>
      </w:tc>
      <w:tc>
        <w:tcPr>
          <w:tcW w:w="340" w:type="dxa"/>
        </w:tcPr>
        <w:p w14:paraId="5B4B86D2" w14:textId="77777777" w:rsidR="007E6838" w:rsidRDefault="00D6015C" w:rsidP="003141D1">
          <w:pPr>
            <w:pStyle w:val="a3"/>
          </w:pPr>
        </w:p>
      </w:tc>
      <w:tc>
        <w:tcPr>
          <w:tcW w:w="340" w:type="dxa"/>
        </w:tcPr>
        <w:p w14:paraId="7B800EF6" w14:textId="77777777" w:rsidR="007E6838" w:rsidRDefault="00D6015C" w:rsidP="003141D1">
          <w:pPr>
            <w:pStyle w:val="a3"/>
          </w:pPr>
        </w:p>
      </w:tc>
    </w:tr>
  </w:tbl>
  <w:p w14:paraId="5581EA22" w14:textId="77777777" w:rsidR="00661B87" w:rsidRDefault="00D6015C" w:rsidP="0015651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D98"/>
    <w:multiLevelType w:val="hybridMultilevel"/>
    <w:tmpl w:val="78329F1C"/>
    <w:lvl w:ilvl="0" w:tplc="FFFFFFF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B88"/>
    <w:multiLevelType w:val="hybridMultilevel"/>
    <w:tmpl w:val="17406AD0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0E53"/>
    <w:multiLevelType w:val="hybridMultilevel"/>
    <w:tmpl w:val="78329F1C"/>
    <w:lvl w:ilvl="0" w:tplc="FFFFFFF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12042"/>
    <w:multiLevelType w:val="hybridMultilevel"/>
    <w:tmpl w:val="5B00742C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13EE7"/>
    <w:multiLevelType w:val="hybridMultilevel"/>
    <w:tmpl w:val="BF34D3C2"/>
    <w:lvl w:ilvl="0" w:tplc="939EB83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F53A4"/>
    <w:multiLevelType w:val="hybridMultilevel"/>
    <w:tmpl w:val="2338694C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F6FE9"/>
    <w:multiLevelType w:val="hybridMultilevel"/>
    <w:tmpl w:val="274AA9EA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1C43"/>
    <w:multiLevelType w:val="hybridMultilevel"/>
    <w:tmpl w:val="63BA5016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F7C83"/>
    <w:multiLevelType w:val="hybridMultilevel"/>
    <w:tmpl w:val="254AFDB6"/>
    <w:lvl w:ilvl="0" w:tplc="4EC2C078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E76F73"/>
    <w:multiLevelType w:val="hybridMultilevel"/>
    <w:tmpl w:val="D4D6C51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6988"/>
    <w:multiLevelType w:val="hybridMultilevel"/>
    <w:tmpl w:val="7B26E922"/>
    <w:lvl w:ilvl="0" w:tplc="AF26B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F37233"/>
    <w:multiLevelType w:val="hybridMultilevel"/>
    <w:tmpl w:val="E3EA3412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933C66"/>
    <w:multiLevelType w:val="hybridMultilevel"/>
    <w:tmpl w:val="810E5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51E26"/>
    <w:multiLevelType w:val="hybridMultilevel"/>
    <w:tmpl w:val="78329F1C"/>
    <w:lvl w:ilvl="0" w:tplc="60F40A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E58F8"/>
    <w:multiLevelType w:val="hybridMultilevel"/>
    <w:tmpl w:val="1A268DB0"/>
    <w:lvl w:ilvl="0" w:tplc="9474C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0B1B1C"/>
    <w:multiLevelType w:val="hybridMultilevel"/>
    <w:tmpl w:val="63704434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F2630"/>
    <w:multiLevelType w:val="hybridMultilevel"/>
    <w:tmpl w:val="8E8059E2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01A7A"/>
    <w:multiLevelType w:val="hybridMultilevel"/>
    <w:tmpl w:val="D4D6C514"/>
    <w:lvl w:ilvl="0" w:tplc="00285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11332"/>
    <w:multiLevelType w:val="hybridMultilevel"/>
    <w:tmpl w:val="2FAC65D8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B1AE7"/>
    <w:multiLevelType w:val="hybridMultilevel"/>
    <w:tmpl w:val="810E5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B5E20"/>
    <w:multiLevelType w:val="hybridMultilevel"/>
    <w:tmpl w:val="810E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509AE"/>
    <w:multiLevelType w:val="hybridMultilevel"/>
    <w:tmpl w:val="7B5CFC2C"/>
    <w:lvl w:ilvl="0" w:tplc="C75E12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53AF4"/>
    <w:multiLevelType w:val="hybridMultilevel"/>
    <w:tmpl w:val="D5800644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9C355D"/>
    <w:multiLevelType w:val="hybridMultilevel"/>
    <w:tmpl w:val="274AA9EA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3780D"/>
    <w:multiLevelType w:val="hybridMultilevel"/>
    <w:tmpl w:val="BF34D3C2"/>
    <w:lvl w:ilvl="0" w:tplc="939EB83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E228E9"/>
    <w:multiLevelType w:val="hybridMultilevel"/>
    <w:tmpl w:val="D4D6C51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52FB9"/>
    <w:multiLevelType w:val="hybridMultilevel"/>
    <w:tmpl w:val="069AB432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137696"/>
    <w:multiLevelType w:val="hybridMultilevel"/>
    <w:tmpl w:val="3940D248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F08B6"/>
    <w:multiLevelType w:val="hybridMultilevel"/>
    <w:tmpl w:val="CD503192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5E6DF4"/>
    <w:multiLevelType w:val="hybridMultilevel"/>
    <w:tmpl w:val="FF726FD2"/>
    <w:lvl w:ilvl="0" w:tplc="68CE26DC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D0227D"/>
    <w:multiLevelType w:val="hybridMultilevel"/>
    <w:tmpl w:val="7960DD9C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F2329"/>
    <w:multiLevelType w:val="hybridMultilevel"/>
    <w:tmpl w:val="0D863636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34013"/>
    <w:multiLevelType w:val="hybridMultilevel"/>
    <w:tmpl w:val="9B105F1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88575B"/>
    <w:multiLevelType w:val="hybridMultilevel"/>
    <w:tmpl w:val="3E14015A"/>
    <w:lvl w:ilvl="0" w:tplc="269475B4">
      <w:start w:val="1"/>
      <w:numFmt w:val="russianLow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C7C19"/>
    <w:multiLevelType w:val="hybridMultilevel"/>
    <w:tmpl w:val="4A646D24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14483">
    <w:abstractNumId w:val="4"/>
  </w:num>
  <w:num w:numId="2" w16cid:durableId="1550612433">
    <w:abstractNumId w:val="16"/>
  </w:num>
  <w:num w:numId="3" w16cid:durableId="1329477430">
    <w:abstractNumId w:val="31"/>
  </w:num>
  <w:num w:numId="4" w16cid:durableId="1670016643">
    <w:abstractNumId w:val="5"/>
  </w:num>
  <w:num w:numId="5" w16cid:durableId="1462266592">
    <w:abstractNumId w:val="27"/>
  </w:num>
  <w:num w:numId="6" w16cid:durableId="1384402628">
    <w:abstractNumId w:val="34"/>
  </w:num>
  <w:num w:numId="7" w16cid:durableId="1828207704">
    <w:abstractNumId w:val="6"/>
  </w:num>
  <w:num w:numId="8" w16cid:durableId="889994656">
    <w:abstractNumId w:val="30"/>
  </w:num>
  <w:num w:numId="9" w16cid:durableId="1803963094">
    <w:abstractNumId w:val="26"/>
  </w:num>
  <w:num w:numId="10" w16cid:durableId="781653277">
    <w:abstractNumId w:val="22"/>
  </w:num>
  <w:num w:numId="11" w16cid:durableId="941913242">
    <w:abstractNumId w:val="1"/>
  </w:num>
  <w:num w:numId="12" w16cid:durableId="256838373">
    <w:abstractNumId w:val="24"/>
  </w:num>
  <w:num w:numId="13" w16cid:durableId="579562073">
    <w:abstractNumId w:val="7"/>
  </w:num>
  <w:num w:numId="14" w16cid:durableId="602030914">
    <w:abstractNumId w:val="23"/>
  </w:num>
  <w:num w:numId="15" w16cid:durableId="1874689683">
    <w:abstractNumId w:val="3"/>
  </w:num>
  <w:num w:numId="16" w16cid:durableId="862010060">
    <w:abstractNumId w:val="28"/>
  </w:num>
  <w:num w:numId="17" w16cid:durableId="1606116617">
    <w:abstractNumId w:val="11"/>
  </w:num>
  <w:num w:numId="18" w16cid:durableId="1727948223">
    <w:abstractNumId w:val="8"/>
  </w:num>
  <w:num w:numId="19" w16cid:durableId="495459354">
    <w:abstractNumId w:val="18"/>
  </w:num>
  <w:num w:numId="20" w16cid:durableId="942877293">
    <w:abstractNumId w:val="15"/>
  </w:num>
  <w:num w:numId="21" w16cid:durableId="1691371473">
    <w:abstractNumId w:val="32"/>
  </w:num>
  <w:num w:numId="22" w16cid:durableId="1403874851">
    <w:abstractNumId w:val="10"/>
  </w:num>
  <w:num w:numId="23" w16cid:durableId="387650973">
    <w:abstractNumId w:val="14"/>
  </w:num>
  <w:num w:numId="24" w16cid:durableId="1605991504">
    <w:abstractNumId w:val="13"/>
  </w:num>
  <w:num w:numId="25" w16cid:durableId="1441801789">
    <w:abstractNumId w:val="17"/>
  </w:num>
  <w:num w:numId="26" w16cid:durableId="622612276">
    <w:abstractNumId w:val="21"/>
  </w:num>
  <w:num w:numId="27" w16cid:durableId="1277248073">
    <w:abstractNumId w:val="20"/>
  </w:num>
  <w:num w:numId="28" w16cid:durableId="538082955">
    <w:abstractNumId w:val="33"/>
  </w:num>
  <w:num w:numId="29" w16cid:durableId="370149578">
    <w:abstractNumId w:val="29"/>
  </w:num>
  <w:num w:numId="30" w16cid:durableId="966660832">
    <w:abstractNumId w:val="0"/>
  </w:num>
  <w:num w:numId="31" w16cid:durableId="785782355">
    <w:abstractNumId w:val="2"/>
  </w:num>
  <w:num w:numId="32" w16cid:durableId="1791820451">
    <w:abstractNumId w:val="9"/>
  </w:num>
  <w:num w:numId="33" w16cid:durableId="665474324">
    <w:abstractNumId w:val="25"/>
  </w:num>
  <w:num w:numId="34" w16cid:durableId="913973136">
    <w:abstractNumId w:val="19"/>
  </w:num>
  <w:num w:numId="35" w16cid:durableId="15835611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25"/>
    <w:rsid w:val="00054215"/>
    <w:rsid w:val="00057AFF"/>
    <w:rsid w:val="00075E3D"/>
    <w:rsid w:val="000D72AD"/>
    <w:rsid w:val="00104109"/>
    <w:rsid w:val="0020332F"/>
    <w:rsid w:val="00282435"/>
    <w:rsid w:val="002C4AB4"/>
    <w:rsid w:val="002D2B97"/>
    <w:rsid w:val="0032100F"/>
    <w:rsid w:val="003B389A"/>
    <w:rsid w:val="004C352E"/>
    <w:rsid w:val="004E11F5"/>
    <w:rsid w:val="005F2759"/>
    <w:rsid w:val="006335BF"/>
    <w:rsid w:val="00651B71"/>
    <w:rsid w:val="00660DC8"/>
    <w:rsid w:val="006815AC"/>
    <w:rsid w:val="006956BE"/>
    <w:rsid w:val="00697212"/>
    <w:rsid w:val="006E151D"/>
    <w:rsid w:val="00722ACD"/>
    <w:rsid w:val="00723F39"/>
    <w:rsid w:val="007F1EA2"/>
    <w:rsid w:val="007F548E"/>
    <w:rsid w:val="0083153B"/>
    <w:rsid w:val="00855E2C"/>
    <w:rsid w:val="00877BF9"/>
    <w:rsid w:val="00923E5D"/>
    <w:rsid w:val="00946F5C"/>
    <w:rsid w:val="0098503C"/>
    <w:rsid w:val="00A40F01"/>
    <w:rsid w:val="00A65AF9"/>
    <w:rsid w:val="00B12242"/>
    <w:rsid w:val="00B35AE7"/>
    <w:rsid w:val="00B64BA3"/>
    <w:rsid w:val="00BC34AA"/>
    <w:rsid w:val="00C06A3E"/>
    <w:rsid w:val="00C60FF2"/>
    <w:rsid w:val="00CB31D4"/>
    <w:rsid w:val="00D245D9"/>
    <w:rsid w:val="00D6015C"/>
    <w:rsid w:val="00E35EA0"/>
    <w:rsid w:val="00EB7A49"/>
    <w:rsid w:val="00EF5225"/>
    <w:rsid w:val="00EF752A"/>
    <w:rsid w:val="00F00C4A"/>
    <w:rsid w:val="00F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B4ED"/>
  <w15:chartTrackingRefBased/>
  <w15:docId w15:val="{2E623281-EF35-4CDF-8BCD-492F3C12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A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65AF9"/>
    <w:rPr>
      <w:rFonts w:ascii="Calibri" w:eastAsia="Calibri" w:hAnsi="Calibri" w:cs="Times New Roman"/>
      <w:lang w:val="ru-RU" w:eastAsia="ru-RU"/>
    </w:rPr>
  </w:style>
  <w:style w:type="table" w:styleId="a5">
    <w:name w:val="Table Grid"/>
    <w:basedOn w:val="a1"/>
    <w:uiPriority w:val="59"/>
    <w:rsid w:val="00A65AF9"/>
    <w:pPr>
      <w:spacing w:after="0" w:line="240" w:lineRule="auto"/>
    </w:pPr>
    <w:rPr>
      <w:b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A65AF9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A65AF9"/>
    <w:rPr>
      <w:lang w:val="ru-RU"/>
    </w:rPr>
  </w:style>
  <w:style w:type="paragraph" w:styleId="a8">
    <w:name w:val="List Paragraph"/>
    <w:basedOn w:val="a"/>
    <w:uiPriority w:val="34"/>
    <w:qFormat/>
    <w:rsid w:val="00A6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Joan</dc:creator>
  <cp:keywords/>
  <dc:description/>
  <cp:lastModifiedBy>Calvin Joan</cp:lastModifiedBy>
  <cp:revision>4</cp:revision>
  <cp:lastPrinted>2022-06-17T09:30:00Z</cp:lastPrinted>
  <dcterms:created xsi:type="dcterms:W3CDTF">2022-06-17T05:45:00Z</dcterms:created>
  <dcterms:modified xsi:type="dcterms:W3CDTF">2022-06-17T10:50:00Z</dcterms:modified>
</cp:coreProperties>
</file>